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C31B7E">
      <w:pPr>
        <w:pStyle w:val="Securitymarker"/>
        <w:spacing w:before="1320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r w:rsidR="00DC3EA7" w:rsidRPr="00A453BE">
        <w:rPr>
          <w:color w:val="FF0000"/>
        </w:rPr>
        <w:t>OFFICIAL</w:t>
      </w:r>
    </w:p>
    <w:p w14:paraId="3580CC89" w14:textId="7484663E" w:rsidR="00395B4A" w:rsidRDefault="009C422D" w:rsidP="00DC3EA7">
      <w:pPr>
        <w:pStyle w:val="Heading1"/>
        <w:ind w:left="0"/>
        <w:rPr>
          <w:color w:val="63256D"/>
        </w:rPr>
      </w:pPr>
      <w:r>
        <w:rPr>
          <w:color w:val="63256D"/>
        </w:rPr>
        <w:t>Reference Group m</w:t>
      </w:r>
      <w:r w:rsidR="00952353" w:rsidRPr="00A453BE">
        <w:rPr>
          <w:color w:val="63256D"/>
        </w:rPr>
        <w:t xml:space="preserve">eeting bulletin – </w:t>
      </w:r>
      <w:r w:rsidR="00491DD7">
        <w:rPr>
          <w:color w:val="63256D"/>
        </w:rPr>
        <w:t>12 October</w:t>
      </w:r>
      <w:r w:rsidR="004F72F8">
        <w:rPr>
          <w:color w:val="63256D"/>
        </w:rPr>
        <w:t xml:space="preserve"> </w:t>
      </w:r>
      <w:r w:rsidR="00952353" w:rsidRPr="00A453BE">
        <w:rPr>
          <w:color w:val="63256D"/>
        </w:rPr>
        <w:t>202</w:t>
      </w:r>
      <w:r w:rsidR="002879B4">
        <w:rPr>
          <w:color w:val="63256D"/>
        </w:rPr>
        <w:t>3</w:t>
      </w:r>
    </w:p>
    <w:p w14:paraId="58AD2F4D" w14:textId="61D09BB2" w:rsidR="009C422D" w:rsidRPr="00E5058A" w:rsidRDefault="002C4DBD" w:rsidP="009C422D">
      <w:pPr>
        <w:pStyle w:val="Headerlogoandwebsite"/>
        <w:rPr>
          <w:lang w:val="en-US" w:eastAsia="ja-JP"/>
        </w:rPr>
      </w:pPr>
      <w:r>
        <w:rPr>
          <w:lang w:val="en-US" w:eastAsia="ja-JP"/>
        </w:rPr>
        <w:t>Children, Young People and Familie</w:t>
      </w:r>
      <w:r w:rsidR="00407110">
        <w:rPr>
          <w:lang w:val="en-US" w:eastAsia="ja-JP"/>
        </w:rPr>
        <w:t>s</w:t>
      </w:r>
      <w:r w:rsidR="009C422D" w:rsidRPr="00E5058A">
        <w:rPr>
          <w:lang w:val="en-US" w:eastAsia="ja-JP"/>
        </w:rPr>
        <w:t xml:space="preserve"> Refe</w:t>
      </w:r>
      <w:r w:rsidR="004133DA">
        <w:rPr>
          <w:lang w:val="en-US" w:eastAsia="ja-JP"/>
        </w:rPr>
        <w:t>re</w:t>
      </w:r>
      <w:r w:rsidR="009C422D" w:rsidRPr="00E5058A">
        <w:rPr>
          <w:lang w:val="en-US" w:eastAsia="ja-JP"/>
        </w:rPr>
        <w:t xml:space="preserve">nce Group </w:t>
      </w:r>
    </w:p>
    <w:p w14:paraId="6C29E925" w14:textId="1A54EC9B" w:rsidR="00591B88" w:rsidRPr="00FA2FAD" w:rsidRDefault="00591B88" w:rsidP="00591B88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 w:rsidRPr="00FA2FAD">
        <w:rPr>
          <w:rFonts w:ascii="Arial" w:eastAsia="Calibri" w:hAnsi="Arial" w:cs="Arial"/>
          <w:szCs w:val="22"/>
        </w:rPr>
        <w:t xml:space="preserve">The </w:t>
      </w:r>
      <w:hyperlink r:id="rId11" w:history="1">
        <w:r w:rsidRPr="007A4F21">
          <w:rPr>
            <w:rStyle w:val="Hyperlink"/>
            <w:rFonts w:ascii="Arial" w:eastAsia="Calibri" w:hAnsi="Arial" w:cs="Arial"/>
            <w:szCs w:val="22"/>
          </w:rPr>
          <w:t>Children, Young People and Families Reference Group</w:t>
        </w:r>
      </w:hyperlink>
      <w:r>
        <w:rPr>
          <w:rStyle w:val="Hyperlink"/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>(</w:t>
      </w:r>
      <w:r w:rsidRPr="00FA2FAD">
        <w:rPr>
          <w:rFonts w:ascii="Arial" w:eastAsia="Calibri" w:hAnsi="Arial" w:cs="Arial"/>
          <w:szCs w:val="22"/>
        </w:rPr>
        <w:t>Reference Group</w:t>
      </w:r>
      <w:r>
        <w:rPr>
          <w:rFonts w:ascii="Arial" w:eastAsia="Calibri" w:hAnsi="Arial" w:cs="Arial"/>
          <w:szCs w:val="22"/>
        </w:rPr>
        <w:t>)</w:t>
      </w:r>
      <w:r w:rsidRPr="00FA2FAD">
        <w:rPr>
          <w:rFonts w:ascii="Arial" w:eastAsia="Calibri" w:hAnsi="Arial" w:cs="Arial"/>
          <w:szCs w:val="22"/>
        </w:rPr>
        <w:t xml:space="preserve">, </w:t>
      </w:r>
      <w:r>
        <w:rPr>
          <w:rFonts w:ascii="Arial" w:eastAsia="Calibri" w:hAnsi="Arial" w:cs="Arial"/>
          <w:szCs w:val="22"/>
        </w:rPr>
        <w:t>met</w:t>
      </w:r>
      <w:r w:rsidRPr="00FA2FAD">
        <w:rPr>
          <w:rFonts w:ascii="Arial" w:eastAsia="Calibri" w:hAnsi="Arial" w:cs="Arial"/>
          <w:szCs w:val="22"/>
        </w:rPr>
        <w:t xml:space="preserve"> via videoconference on</w:t>
      </w:r>
      <w:r>
        <w:rPr>
          <w:rFonts w:ascii="Arial" w:eastAsia="Calibri" w:hAnsi="Arial" w:cs="Arial"/>
          <w:szCs w:val="22"/>
        </w:rPr>
        <w:t xml:space="preserve"> 12</w:t>
      </w:r>
      <w:r w:rsidRPr="00FA2FAD"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>October</w:t>
      </w:r>
      <w:r w:rsidR="009C0C92">
        <w:rPr>
          <w:rFonts w:ascii="Arial" w:eastAsia="Calibri" w:hAnsi="Arial" w:cs="Arial"/>
          <w:szCs w:val="22"/>
        </w:rPr>
        <w:t xml:space="preserve"> </w:t>
      </w:r>
      <w:r w:rsidRPr="00FA2FAD">
        <w:rPr>
          <w:rFonts w:ascii="Arial" w:eastAsia="Calibri" w:hAnsi="Arial" w:cs="Arial"/>
          <w:szCs w:val="22"/>
        </w:rPr>
        <w:t xml:space="preserve">2023. This bulletin provides </w:t>
      </w:r>
      <w:r w:rsidR="00453299">
        <w:rPr>
          <w:rFonts w:ascii="Arial" w:eastAsia="Calibri" w:hAnsi="Arial" w:cs="Arial"/>
          <w:szCs w:val="22"/>
        </w:rPr>
        <w:t>a summary</w:t>
      </w:r>
      <w:r w:rsidRPr="00FA2FAD">
        <w:rPr>
          <w:rFonts w:ascii="Arial" w:eastAsia="Calibri" w:hAnsi="Arial" w:cs="Arial"/>
          <w:szCs w:val="22"/>
        </w:rPr>
        <w:t xml:space="preserve"> of the meeting.</w:t>
      </w:r>
    </w:p>
    <w:p w14:paraId="1EE2221C" w14:textId="29DF4F23" w:rsidR="00591B88" w:rsidRPr="00E5058A" w:rsidRDefault="00591B88" w:rsidP="00591B88">
      <w:pPr>
        <w:suppressAutoHyphens w:val="0"/>
        <w:spacing w:before="200" w:after="0" w:line="276" w:lineRule="auto"/>
        <w:rPr>
          <w:rFonts w:ascii="Arial" w:eastAsia="Calibri" w:hAnsi="Arial" w:cs="Cordia New"/>
          <w:szCs w:val="22"/>
        </w:rPr>
      </w:pPr>
      <w:r w:rsidRPr="00E5058A">
        <w:rPr>
          <w:rFonts w:ascii="Arial" w:eastAsia="Calibri" w:hAnsi="Arial" w:cs="Arial"/>
          <w:szCs w:val="22"/>
        </w:rPr>
        <w:t>The Reference Group</w:t>
      </w:r>
      <w:r>
        <w:rPr>
          <w:rFonts w:ascii="Arial" w:eastAsia="Calibri" w:hAnsi="Arial" w:cs="Arial"/>
          <w:szCs w:val="22"/>
        </w:rPr>
        <w:t xml:space="preserve"> focus </w:t>
      </w:r>
      <w:r w:rsidR="004F3BEC">
        <w:rPr>
          <w:rFonts w:ascii="Arial" w:eastAsia="Calibri" w:hAnsi="Arial" w:cs="Arial"/>
          <w:szCs w:val="22"/>
        </w:rPr>
        <w:t xml:space="preserve">is </w:t>
      </w:r>
      <w:r>
        <w:rPr>
          <w:rFonts w:ascii="Arial" w:eastAsia="Calibri" w:hAnsi="Arial" w:cs="Arial"/>
          <w:szCs w:val="22"/>
        </w:rPr>
        <w:t xml:space="preserve">on </w:t>
      </w:r>
      <w:r w:rsidR="00EE1B21">
        <w:rPr>
          <w:rFonts w:ascii="Arial" w:eastAsia="Calibri" w:hAnsi="Arial" w:cs="Arial"/>
          <w:szCs w:val="22"/>
        </w:rPr>
        <w:t xml:space="preserve">how to support </w:t>
      </w:r>
      <w:r w:rsidR="000C4BAE">
        <w:rPr>
          <w:rFonts w:ascii="Arial" w:eastAsia="Calibri" w:hAnsi="Arial" w:cs="Arial"/>
          <w:szCs w:val="22"/>
        </w:rPr>
        <w:t>children and young people with disability</w:t>
      </w:r>
      <w:r w:rsidR="004F3BEC">
        <w:rPr>
          <w:rFonts w:ascii="Arial" w:eastAsia="Calibri" w:hAnsi="Arial" w:cs="Arial"/>
          <w:szCs w:val="22"/>
        </w:rPr>
        <w:t xml:space="preserve"> in the NDIS</w:t>
      </w:r>
      <w:r>
        <w:rPr>
          <w:rFonts w:ascii="Arial" w:eastAsia="Calibri" w:hAnsi="Arial" w:cs="Arial"/>
          <w:szCs w:val="22"/>
        </w:rPr>
        <w:t xml:space="preserve">. They share their knowledge </w:t>
      </w:r>
      <w:r w:rsidR="007B18EA">
        <w:rPr>
          <w:rFonts w:ascii="Arial" w:eastAsia="Calibri" w:hAnsi="Arial" w:cs="Arial"/>
          <w:szCs w:val="22"/>
        </w:rPr>
        <w:t xml:space="preserve">on </w:t>
      </w:r>
      <w:r w:rsidR="004F3BEC">
        <w:rPr>
          <w:rFonts w:ascii="Arial" w:eastAsia="Calibri" w:hAnsi="Arial" w:cs="Arial"/>
          <w:szCs w:val="22"/>
        </w:rPr>
        <w:t xml:space="preserve">issues affecting children, young </w:t>
      </w:r>
      <w:proofErr w:type="gramStart"/>
      <w:r w:rsidR="004F3BEC">
        <w:rPr>
          <w:rFonts w:ascii="Arial" w:eastAsia="Calibri" w:hAnsi="Arial" w:cs="Arial"/>
          <w:szCs w:val="22"/>
        </w:rPr>
        <w:t>people</w:t>
      </w:r>
      <w:proofErr w:type="gramEnd"/>
      <w:r w:rsidR="004F3BEC">
        <w:rPr>
          <w:rFonts w:ascii="Arial" w:eastAsia="Calibri" w:hAnsi="Arial" w:cs="Arial"/>
          <w:szCs w:val="22"/>
        </w:rPr>
        <w:t xml:space="preserve"> and their families </w:t>
      </w:r>
      <w:r>
        <w:rPr>
          <w:rFonts w:ascii="Arial" w:eastAsia="Calibri" w:hAnsi="Arial" w:cs="Arial"/>
          <w:szCs w:val="22"/>
        </w:rPr>
        <w:t xml:space="preserve">with the Independent </w:t>
      </w:r>
      <w:r w:rsidRPr="00E5058A">
        <w:rPr>
          <w:rFonts w:ascii="Arial" w:eastAsia="Calibri" w:hAnsi="Arial" w:cs="Arial"/>
          <w:szCs w:val="22"/>
        </w:rPr>
        <w:t>Advisory Council (</w:t>
      </w:r>
      <w:r>
        <w:rPr>
          <w:rFonts w:ascii="Arial" w:eastAsia="Calibri" w:hAnsi="Arial" w:cs="Arial"/>
          <w:szCs w:val="22"/>
        </w:rPr>
        <w:t>IAC</w:t>
      </w:r>
      <w:r w:rsidRPr="00E5058A">
        <w:rPr>
          <w:rFonts w:ascii="Arial" w:eastAsia="Calibri" w:hAnsi="Arial" w:cs="Arial"/>
          <w:szCs w:val="22"/>
        </w:rPr>
        <w:t>)</w:t>
      </w:r>
      <w:r>
        <w:rPr>
          <w:rFonts w:ascii="Arial" w:eastAsia="Calibri" w:hAnsi="Arial" w:cs="Arial"/>
          <w:szCs w:val="22"/>
        </w:rPr>
        <w:t xml:space="preserve">. The IAC uses this information to </w:t>
      </w:r>
      <w:r w:rsidR="007C0946">
        <w:rPr>
          <w:rFonts w:ascii="Arial" w:eastAsia="Calibri" w:hAnsi="Arial" w:cs="Arial"/>
          <w:szCs w:val="22"/>
        </w:rPr>
        <w:t>advise</w:t>
      </w:r>
      <w:r>
        <w:rPr>
          <w:rFonts w:ascii="Arial" w:eastAsia="Calibri" w:hAnsi="Arial" w:cs="Arial"/>
          <w:szCs w:val="22"/>
        </w:rPr>
        <w:t xml:space="preserve"> </w:t>
      </w:r>
      <w:r w:rsidRPr="00E5058A">
        <w:rPr>
          <w:rFonts w:ascii="Arial" w:eastAsia="Calibri" w:hAnsi="Arial" w:cs="Arial"/>
          <w:szCs w:val="22"/>
        </w:rPr>
        <w:t xml:space="preserve">the National Disability Insurance </w:t>
      </w:r>
      <w:r>
        <w:rPr>
          <w:rFonts w:ascii="Arial" w:eastAsia="Calibri" w:hAnsi="Arial" w:cs="Arial"/>
          <w:szCs w:val="22"/>
        </w:rPr>
        <w:t>Agency (NDIA) Board on the National Disability Insurance Scheme (NDIS).</w:t>
      </w:r>
    </w:p>
    <w:p w14:paraId="637EAFF7" w14:textId="1928B8F0" w:rsidR="00523A46" w:rsidRPr="007A4F21" w:rsidRDefault="003B74FF" w:rsidP="00FE6BED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hyperlink r:id="rId12" w:history="1">
        <w:r w:rsidR="00215865" w:rsidRPr="007A4F21">
          <w:rPr>
            <w:rStyle w:val="Hyperlink"/>
          </w:rPr>
          <w:t>Ms L</w:t>
        </w:r>
        <w:r w:rsidR="00523A46" w:rsidRPr="007A4F21">
          <w:rPr>
            <w:rStyle w:val="Hyperlink"/>
          </w:rPr>
          <w:t>eah van Poppel</w:t>
        </w:r>
      </w:hyperlink>
      <w:r w:rsidR="00523A46" w:rsidRPr="007A4F21">
        <w:t xml:space="preserve">, </w:t>
      </w:r>
      <w:r w:rsidR="00801B5B" w:rsidRPr="007A4F21">
        <w:t>IAC</w:t>
      </w:r>
      <w:r w:rsidR="00523A46" w:rsidRPr="007A4F21">
        <w:t xml:space="preserve"> Principal Member</w:t>
      </w:r>
      <w:r w:rsidR="00104329" w:rsidRPr="007A4F21">
        <w:t>,</w:t>
      </w:r>
      <w:r w:rsidR="00523A46" w:rsidRPr="007A4F21">
        <w:t xml:space="preserve"> led the meeting. </w:t>
      </w:r>
    </w:p>
    <w:p w14:paraId="0ED1ED18" w14:textId="1AE8DE6B" w:rsidR="00952353" w:rsidRPr="007A4F21" w:rsidRDefault="00D0256F" w:rsidP="00952353">
      <w:pPr>
        <w:pStyle w:val="Heading2"/>
      </w:pPr>
      <w:r w:rsidRPr="007A4F21">
        <w:t>From the Reference Group Co-chair</w:t>
      </w:r>
    </w:p>
    <w:p w14:paraId="12F463C9" w14:textId="1F7AFE66" w:rsidR="008B05C4" w:rsidRDefault="008D75DA" w:rsidP="008B05C4">
      <w:r w:rsidRPr="007A4F21">
        <w:t xml:space="preserve">Ms van Poppel </w:t>
      </w:r>
      <w:r w:rsidR="00197776">
        <w:t xml:space="preserve">opened </w:t>
      </w:r>
      <w:r w:rsidR="00C241C7">
        <w:t xml:space="preserve">the </w:t>
      </w:r>
      <w:r w:rsidR="00197776">
        <w:t xml:space="preserve">meeting </w:t>
      </w:r>
      <w:r w:rsidR="00DD1FDD">
        <w:t xml:space="preserve">and </w:t>
      </w:r>
      <w:r w:rsidR="008B05C4">
        <w:t xml:space="preserve">thanked members for </w:t>
      </w:r>
      <w:r w:rsidR="004F3BEC">
        <w:t>attendance.  She noted that IAC membership was in the final stages of being finalised and that o</w:t>
      </w:r>
      <w:r w:rsidR="00BD3C10">
        <w:t xml:space="preserve">nce </w:t>
      </w:r>
      <w:r w:rsidR="003A34DE">
        <w:t xml:space="preserve">membership of the </w:t>
      </w:r>
      <w:r w:rsidR="00BD3C10" w:rsidRPr="00CD10F5">
        <w:t xml:space="preserve">IAC </w:t>
      </w:r>
      <w:r w:rsidR="003A34DE">
        <w:t xml:space="preserve">has been confirmed, Ms van Poppel </w:t>
      </w:r>
      <w:r w:rsidR="00BD3C10" w:rsidRPr="00CD10F5">
        <w:t xml:space="preserve">will appoint </w:t>
      </w:r>
      <w:r w:rsidR="004F3BEC">
        <w:t xml:space="preserve">a </w:t>
      </w:r>
      <w:r w:rsidR="00853676">
        <w:t>C</w:t>
      </w:r>
      <w:r w:rsidR="00BD3C10" w:rsidRPr="00CD10F5">
        <w:t xml:space="preserve">o-chairs </w:t>
      </w:r>
      <w:r w:rsidR="004F3BEC">
        <w:t>this</w:t>
      </w:r>
      <w:r w:rsidR="00BD3C10" w:rsidRPr="00CD10F5">
        <w:t xml:space="preserve"> Reference Group</w:t>
      </w:r>
      <w:r w:rsidR="00BD3C10" w:rsidRPr="006D6EFB">
        <w:t>.</w:t>
      </w:r>
    </w:p>
    <w:p w14:paraId="0A4F4D9C" w14:textId="005303D7" w:rsidR="00DE25B8" w:rsidRPr="00462285" w:rsidRDefault="00DE25B8" w:rsidP="00DE25B8">
      <w:bookmarkStart w:id="0" w:name="_Hlk148449127"/>
      <w:r w:rsidRPr="007A4F21">
        <w:t xml:space="preserve">Ms van Poppel </w:t>
      </w:r>
      <w:r w:rsidR="00707EDD">
        <w:t xml:space="preserve">acknowledged the period of significant change that </w:t>
      </w:r>
      <w:r w:rsidR="00E014DF">
        <w:t>is</w:t>
      </w:r>
      <w:r w:rsidR="00707EDD">
        <w:t xml:space="preserve"> facing the disability community, particularly with the release of the </w:t>
      </w:r>
      <w:hyperlink r:id="rId13" w:history="1">
        <w:r w:rsidR="00674D6E" w:rsidRPr="00803069">
          <w:rPr>
            <w:rStyle w:val="Hyperlink"/>
          </w:rPr>
          <w:t>Royal Commission into Violence, Abuse, Neglect and Exploitation of People with Disability (Royal Commission) report</w:t>
        </w:r>
      </w:hyperlink>
      <w:r w:rsidR="00E014DF">
        <w:t xml:space="preserve">, and with the NDIS Review soon to complete. </w:t>
      </w:r>
    </w:p>
    <w:bookmarkEnd w:id="0"/>
    <w:p w14:paraId="45081F8F" w14:textId="29C4DE42" w:rsidR="00DC5B16" w:rsidRPr="00EE6EDD" w:rsidRDefault="00DC5B16" w:rsidP="000715A9">
      <w:pPr>
        <w:rPr>
          <w:rFonts w:eastAsia="Times New Roman"/>
        </w:rPr>
      </w:pPr>
      <w:r>
        <w:t>Ms van Poppel also acknowledged the work of the Reference Group in creating their Work</w:t>
      </w:r>
      <w:r w:rsidR="00434AF0">
        <w:t xml:space="preserve"> P</w:t>
      </w:r>
      <w:r>
        <w:t>lan for</w:t>
      </w:r>
      <w:r w:rsidRPr="00365E58">
        <w:rPr>
          <w:rFonts w:eastAsia="Times New Roman"/>
        </w:rPr>
        <w:t xml:space="preserve"> the next 18 months</w:t>
      </w:r>
      <w:r>
        <w:rPr>
          <w:rFonts w:eastAsia="Times New Roman"/>
        </w:rPr>
        <w:t>. The Work</w:t>
      </w:r>
      <w:r w:rsidR="00434AF0">
        <w:rPr>
          <w:rFonts w:eastAsia="Times New Roman"/>
        </w:rPr>
        <w:t xml:space="preserve"> P</w:t>
      </w:r>
      <w:r>
        <w:rPr>
          <w:rFonts w:eastAsia="Times New Roman"/>
        </w:rPr>
        <w:t>lan will soon go to the IAC for review. This is to ensure alignment across IAC and Reference Group work.</w:t>
      </w:r>
    </w:p>
    <w:p w14:paraId="6DBC3EBB" w14:textId="1449E5B2" w:rsidR="00276FD1" w:rsidRDefault="00276FD1" w:rsidP="00276FD1">
      <w:pPr>
        <w:pStyle w:val="Heading2"/>
      </w:pPr>
      <w:r w:rsidRPr="00276FD1">
        <w:t xml:space="preserve">What </w:t>
      </w:r>
      <w:r w:rsidR="00161843">
        <w:t>m</w:t>
      </w:r>
      <w:r w:rsidRPr="00276FD1">
        <w:t xml:space="preserve">embers have heard in their community </w:t>
      </w:r>
    </w:p>
    <w:p w14:paraId="42F11995" w14:textId="7628CA73" w:rsidR="00C67132" w:rsidRDefault="005A5F23" w:rsidP="00FA5625">
      <w:r>
        <w:t xml:space="preserve">Reference Group </w:t>
      </w:r>
      <w:r w:rsidR="000817FE">
        <w:t>m</w:t>
      </w:r>
      <w:r>
        <w:t>embers</w:t>
      </w:r>
      <w:r w:rsidR="009E6B46">
        <w:t xml:space="preserve"> </w:t>
      </w:r>
      <w:r w:rsidR="004F3BEC">
        <w:t>shared insights from their communities that the</w:t>
      </w:r>
      <w:r w:rsidR="009E6B46">
        <w:t xml:space="preserve"> </w:t>
      </w:r>
      <w:r w:rsidR="004F3BEC">
        <w:t>IAC should be aware of</w:t>
      </w:r>
      <w:r w:rsidR="009E6B46">
        <w:t>, including:</w:t>
      </w:r>
      <w:r w:rsidR="00952353" w:rsidRPr="00D0256F">
        <w:t xml:space="preserve"> </w:t>
      </w:r>
    </w:p>
    <w:p w14:paraId="48E8AA3A" w14:textId="77777777" w:rsidR="00CE7A02" w:rsidRDefault="00CE7A02" w:rsidP="00CE7A02">
      <w:pPr>
        <w:pStyle w:val="Heading3"/>
      </w:pPr>
      <w:r>
        <w:lastRenderedPageBreak/>
        <w:t xml:space="preserve">NDIS access and planning </w:t>
      </w:r>
    </w:p>
    <w:p w14:paraId="739A35FA" w14:textId="15EB9CE5" w:rsidR="001C1040" w:rsidRDefault="001C1040" w:rsidP="002F26BD">
      <w:pPr>
        <w:pStyle w:val="ListParagraph"/>
        <w:numPr>
          <w:ilvl w:val="0"/>
          <w:numId w:val="32"/>
        </w:numPr>
      </w:pPr>
      <w:r>
        <w:t xml:space="preserve">Concerns </w:t>
      </w:r>
      <w:r w:rsidR="004F3BEC">
        <w:t xml:space="preserve">that </w:t>
      </w:r>
      <w:r>
        <w:t xml:space="preserve">high </w:t>
      </w:r>
      <w:r w:rsidR="001A1F02">
        <w:t xml:space="preserve">assessment </w:t>
      </w:r>
      <w:r>
        <w:t xml:space="preserve">costs and long wait times for a diagnosis will result in some children missing out on disability support, especially </w:t>
      </w:r>
      <w:r w:rsidR="004F3BEC">
        <w:t xml:space="preserve">for </w:t>
      </w:r>
      <w:r>
        <w:t>families with multiple children with disa</w:t>
      </w:r>
      <w:r w:rsidR="003F7A72">
        <w:t>bility</w:t>
      </w:r>
      <w:r w:rsidR="004F3BEC">
        <w:t xml:space="preserve"> or developmental delay</w:t>
      </w:r>
      <w:r w:rsidR="003F7A72">
        <w:t>.</w:t>
      </w:r>
    </w:p>
    <w:p w14:paraId="641E7B58" w14:textId="3C420349" w:rsidR="002F26BD" w:rsidRDefault="00A65ECA" w:rsidP="002F26BD">
      <w:pPr>
        <w:pStyle w:val="ListParagraph"/>
        <w:numPr>
          <w:ilvl w:val="0"/>
          <w:numId w:val="32"/>
        </w:numPr>
      </w:pPr>
      <w:r>
        <w:t>Calls for</w:t>
      </w:r>
      <w:r w:rsidR="00096A8C">
        <w:t xml:space="preserve"> NDIS planners </w:t>
      </w:r>
      <w:r w:rsidR="00B03965">
        <w:t>to use a</w:t>
      </w:r>
      <w:r w:rsidR="00A95F4F">
        <w:t xml:space="preserve"> trauma informed approach</w:t>
      </w:r>
      <w:r w:rsidR="00B03965">
        <w:t xml:space="preserve">, especially </w:t>
      </w:r>
      <w:r w:rsidR="004F3BEC">
        <w:t xml:space="preserve">when working with </w:t>
      </w:r>
      <w:r w:rsidR="00012E6C">
        <w:t xml:space="preserve">parents </w:t>
      </w:r>
      <w:r w:rsidR="00197768">
        <w:t xml:space="preserve">and </w:t>
      </w:r>
      <w:r w:rsidR="00235BC6">
        <w:t xml:space="preserve">families with experience </w:t>
      </w:r>
      <w:r w:rsidR="004F3BEC">
        <w:t xml:space="preserve">of </w:t>
      </w:r>
      <w:r w:rsidR="00235BC6">
        <w:t xml:space="preserve">the </w:t>
      </w:r>
      <w:r w:rsidR="004F3BEC">
        <w:t>child protection</w:t>
      </w:r>
      <w:r w:rsidR="00235BC6">
        <w:t xml:space="preserve"> system.</w:t>
      </w:r>
    </w:p>
    <w:p w14:paraId="3EB55A15" w14:textId="7F465746" w:rsidR="0098172F" w:rsidRDefault="009F54B6" w:rsidP="009F54B6">
      <w:pPr>
        <w:pStyle w:val="ListParagraph"/>
        <w:numPr>
          <w:ilvl w:val="0"/>
          <w:numId w:val="32"/>
        </w:numPr>
      </w:pPr>
      <w:r>
        <w:t xml:space="preserve">Concern some </w:t>
      </w:r>
      <w:hyperlink r:id="rId14" w:history="1">
        <w:r w:rsidRPr="00E960BA">
          <w:rPr>
            <w:rStyle w:val="Hyperlink"/>
          </w:rPr>
          <w:t>Early Childhood Partners</w:t>
        </w:r>
      </w:hyperlink>
      <w:r>
        <w:t xml:space="preserve"> (Partners) and NDIS planners are </w:t>
      </w:r>
      <w:r w:rsidR="0099623D">
        <w:t>not connecting families to</w:t>
      </w:r>
      <w:r>
        <w:t xml:space="preserve"> peer supports.</w:t>
      </w:r>
    </w:p>
    <w:p w14:paraId="1C112535" w14:textId="330A54C5" w:rsidR="00561AC5" w:rsidRDefault="0045087A" w:rsidP="0098172F">
      <w:pPr>
        <w:pStyle w:val="ListParagraph"/>
        <w:numPr>
          <w:ilvl w:val="0"/>
          <w:numId w:val="32"/>
        </w:numPr>
      </w:pPr>
      <w:r w:rsidRPr="002718FA">
        <w:t>Report</w:t>
      </w:r>
      <w:r w:rsidR="00A94427">
        <w:t xml:space="preserve">s of the NDIS reviewing supports </w:t>
      </w:r>
      <w:r w:rsidR="0099623D">
        <w:t xml:space="preserve">in a child’s plan that </w:t>
      </w:r>
      <w:r w:rsidR="00A94427">
        <w:t>famil</w:t>
      </w:r>
      <w:r w:rsidR="008F1EA7">
        <w:t>ies</w:t>
      </w:r>
      <w:r w:rsidR="00A94427">
        <w:t xml:space="preserve"> thought were confirmed</w:t>
      </w:r>
      <w:r w:rsidR="0099623D">
        <w:t>,</w:t>
      </w:r>
      <w:r w:rsidR="0018049E">
        <w:t xml:space="preserve"> </w:t>
      </w:r>
      <w:r w:rsidR="00D534D7">
        <w:t xml:space="preserve">and </w:t>
      </w:r>
      <w:r w:rsidR="00694EDB">
        <w:t xml:space="preserve">that </w:t>
      </w:r>
      <w:r w:rsidR="00D534D7">
        <w:t>this</w:t>
      </w:r>
      <w:r w:rsidR="00694EDB">
        <w:t xml:space="preserve"> can cause </w:t>
      </w:r>
      <w:r w:rsidR="00793D96">
        <w:t>famil</w:t>
      </w:r>
      <w:r w:rsidR="00B7039A">
        <w:t>ies</w:t>
      </w:r>
      <w:r w:rsidR="00793D96">
        <w:t xml:space="preserve"> </w:t>
      </w:r>
      <w:r w:rsidR="00694EDB">
        <w:t>a lot of</w:t>
      </w:r>
      <w:r w:rsidR="00D534D7">
        <w:t xml:space="preserve"> stress.</w:t>
      </w:r>
    </w:p>
    <w:p w14:paraId="32EB7317" w14:textId="3179413D" w:rsidR="0099623D" w:rsidRPr="002250C9" w:rsidRDefault="0099623D" w:rsidP="0098172F">
      <w:pPr>
        <w:pStyle w:val="ListParagraph"/>
        <w:numPr>
          <w:ilvl w:val="0"/>
          <w:numId w:val="32"/>
        </w:numPr>
      </w:pPr>
      <w:r w:rsidRPr="002250C9">
        <w:t xml:space="preserve">Concerns that some families will not complain about their experience with a planner because they are concerned that their child will be disadvantaged in the planning process if they </w:t>
      </w:r>
      <w:r w:rsidR="00892E1B" w:rsidRPr="002250C9">
        <w:t xml:space="preserve">do </w:t>
      </w:r>
      <w:r w:rsidRPr="002250C9">
        <w:t>so.</w:t>
      </w:r>
    </w:p>
    <w:p w14:paraId="08FBE02F" w14:textId="77777777" w:rsidR="00FC2046" w:rsidRDefault="00FC2046" w:rsidP="00FC2046">
      <w:pPr>
        <w:pStyle w:val="Heading3"/>
      </w:pPr>
      <w:r>
        <w:t xml:space="preserve">NDIS service and supports </w:t>
      </w:r>
    </w:p>
    <w:p w14:paraId="505D2F9A" w14:textId="0C677A33" w:rsidR="005B5BB8" w:rsidRDefault="005B5BB8" w:rsidP="005B5BB8">
      <w:pPr>
        <w:pStyle w:val="ListParagraph"/>
        <w:numPr>
          <w:ilvl w:val="0"/>
          <w:numId w:val="25"/>
        </w:numPr>
      </w:pPr>
      <w:r>
        <w:t xml:space="preserve">Concern families do not know how to find safe service providers for their children. Members suggested </w:t>
      </w:r>
      <w:r w:rsidR="0022708A">
        <w:t xml:space="preserve">that </w:t>
      </w:r>
      <w:r>
        <w:t xml:space="preserve">Partners give parents resources on </w:t>
      </w:r>
      <w:r w:rsidR="00517FEA">
        <w:t>this</w:t>
      </w:r>
      <w:r>
        <w:t>.</w:t>
      </w:r>
    </w:p>
    <w:p w14:paraId="009BFBE6" w14:textId="77777777" w:rsidR="002250C9" w:rsidRDefault="00762B53" w:rsidP="003C5FD6">
      <w:pPr>
        <w:pStyle w:val="ListParagraph"/>
        <w:numPr>
          <w:ilvl w:val="0"/>
          <w:numId w:val="25"/>
        </w:numPr>
      </w:pPr>
      <w:r>
        <w:t>Continued concern</w:t>
      </w:r>
      <w:r w:rsidR="00E7665D">
        <w:t xml:space="preserve"> that</w:t>
      </w:r>
      <w:r w:rsidR="00A20D5E">
        <w:t xml:space="preserve"> </w:t>
      </w:r>
      <w:r w:rsidR="0053295C">
        <w:t xml:space="preserve">some </w:t>
      </w:r>
      <w:r w:rsidR="00A20D5E">
        <w:t xml:space="preserve">NDIS </w:t>
      </w:r>
      <w:r w:rsidR="00F23007">
        <w:t xml:space="preserve">funded </w:t>
      </w:r>
      <w:r w:rsidR="0053295C">
        <w:t xml:space="preserve">therapies are discouraging parents from playing an active role in their child’s development. </w:t>
      </w:r>
      <w:r w:rsidR="00F23007">
        <w:t xml:space="preserve">Members were also </w:t>
      </w:r>
      <w:r w:rsidR="001423F0">
        <w:t>troubled by the number of</w:t>
      </w:r>
      <w:r w:rsidR="0053295C">
        <w:t xml:space="preserve"> parents ask</w:t>
      </w:r>
      <w:r w:rsidR="002661D4">
        <w:t>ing</w:t>
      </w:r>
      <w:r w:rsidR="0053295C">
        <w:t xml:space="preserve"> for these therapies instead of safer and better family-focused approaches.</w:t>
      </w:r>
    </w:p>
    <w:p w14:paraId="1349535E" w14:textId="63CF9146" w:rsidR="003C5FD6" w:rsidRPr="002250C9" w:rsidRDefault="002250C9" w:rsidP="003C5FD6">
      <w:pPr>
        <w:pStyle w:val="ListParagraph"/>
        <w:numPr>
          <w:ilvl w:val="0"/>
          <w:numId w:val="25"/>
        </w:numPr>
      </w:pPr>
      <w:r>
        <w:t>M</w:t>
      </w:r>
      <w:r w:rsidR="003C5FD6">
        <w:t xml:space="preserve">embers said that some participants are afraid to make complaints which will identify them and highlighted the need for both anonymous </w:t>
      </w:r>
      <w:proofErr w:type="gramStart"/>
      <w:r w:rsidR="003C5FD6">
        <w:t>complaint</w:t>
      </w:r>
      <w:proofErr w:type="gramEnd"/>
      <w:r w:rsidR="003C5FD6">
        <w:t xml:space="preserve"> making options and culturally safe ways to raise issues.</w:t>
      </w:r>
    </w:p>
    <w:p w14:paraId="51BD2C24" w14:textId="75633D4E" w:rsidR="003A28DE" w:rsidRDefault="006B4CC5" w:rsidP="00565156">
      <w:pPr>
        <w:pStyle w:val="ListParagraph"/>
        <w:numPr>
          <w:ilvl w:val="0"/>
          <w:numId w:val="25"/>
        </w:numPr>
      </w:pPr>
      <w:r>
        <w:t>Members highlighted the difficulties of being a carer</w:t>
      </w:r>
      <w:r w:rsidR="0099623D">
        <w:t xml:space="preserve"> of a</w:t>
      </w:r>
      <w:r w:rsidR="000518F3">
        <w:t xml:space="preserve"> </w:t>
      </w:r>
      <w:r w:rsidR="0099623D">
        <w:t>NDIS participant</w:t>
      </w:r>
      <w:r>
        <w:t xml:space="preserve"> </w:t>
      </w:r>
      <w:proofErr w:type="gramStart"/>
      <w:r w:rsidR="0099623D">
        <w:t>and also</w:t>
      </w:r>
      <w:proofErr w:type="gramEnd"/>
      <w:r w:rsidR="0099623D">
        <w:t xml:space="preserve"> a NDIS participant themselves</w:t>
      </w:r>
      <w:r>
        <w:t>, including</w:t>
      </w:r>
      <w:r w:rsidR="00C16CEF">
        <w:t xml:space="preserve"> </w:t>
      </w:r>
      <w:r w:rsidR="00565156">
        <w:t xml:space="preserve">a lack of understanding by the </w:t>
      </w:r>
      <w:r w:rsidR="0099623D">
        <w:t xml:space="preserve">NDIA planners </w:t>
      </w:r>
      <w:r w:rsidR="00565156">
        <w:t>of how their carer role can impact their disability.</w:t>
      </w:r>
    </w:p>
    <w:p w14:paraId="16434AC3" w14:textId="6E5BFE8F" w:rsidR="00803174" w:rsidRDefault="00796A6E" w:rsidP="00A55614">
      <w:pPr>
        <w:pStyle w:val="ListParagraph"/>
        <w:numPr>
          <w:ilvl w:val="0"/>
          <w:numId w:val="25"/>
        </w:numPr>
      </w:pPr>
      <w:r>
        <w:t xml:space="preserve">Members </w:t>
      </w:r>
      <w:r w:rsidR="00947CE6">
        <w:t xml:space="preserve">reported </w:t>
      </w:r>
      <w:r w:rsidR="00410C67">
        <w:t xml:space="preserve">that </w:t>
      </w:r>
      <w:r w:rsidR="00947CE6">
        <w:t>s</w:t>
      </w:r>
      <w:r w:rsidR="0021377D">
        <w:t>upport workers do not always understand how to engage with young children or give older children the mentorship they need.</w:t>
      </w:r>
      <w:r w:rsidR="00A55614">
        <w:t xml:space="preserve"> They </w:t>
      </w:r>
      <w:r w:rsidR="0099623D">
        <w:t xml:space="preserve">observed the need for </w:t>
      </w:r>
      <w:r w:rsidR="00004272">
        <w:t>better regulation</w:t>
      </w:r>
      <w:r w:rsidR="00FF46B7">
        <w:t xml:space="preserve"> for</w:t>
      </w:r>
      <w:r w:rsidR="00004272">
        <w:t xml:space="preserve"> the support work industry</w:t>
      </w:r>
      <w:r w:rsidR="00FF46B7">
        <w:t xml:space="preserve"> and </w:t>
      </w:r>
      <w:r w:rsidR="0099623D">
        <w:t>for the</w:t>
      </w:r>
      <w:r w:rsidR="00381021">
        <w:t xml:space="preserve"> status of </w:t>
      </w:r>
      <w:r w:rsidR="00306D3D">
        <w:t>disability support work</w:t>
      </w:r>
      <w:r w:rsidR="0099623D">
        <w:t xml:space="preserve"> to be increased</w:t>
      </w:r>
      <w:r w:rsidR="00306D3D">
        <w:t>.</w:t>
      </w:r>
    </w:p>
    <w:p w14:paraId="5DCE4FDF" w14:textId="0E292EFF" w:rsidR="005E39E3" w:rsidRDefault="00C37E9F" w:rsidP="00F1634A">
      <w:pPr>
        <w:pStyle w:val="ListParagraph"/>
        <w:numPr>
          <w:ilvl w:val="0"/>
          <w:numId w:val="25"/>
        </w:numPr>
      </w:pPr>
      <w:r>
        <w:t xml:space="preserve">Members highlighted </w:t>
      </w:r>
      <w:r w:rsidR="0062163C">
        <w:t>that behaviour support plans are often difficult for parents to understand</w:t>
      </w:r>
      <w:r w:rsidR="00847742">
        <w:t xml:space="preserve"> and are therefore not always used correctly at home and school.</w:t>
      </w:r>
    </w:p>
    <w:p w14:paraId="63B528F2" w14:textId="20928471" w:rsidR="009B0659" w:rsidRDefault="002C5F11" w:rsidP="00EE6EDD">
      <w:pPr>
        <w:pStyle w:val="Heading3"/>
      </w:pPr>
      <w:r>
        <w:t>C</w:t>
      </w:r>
      <w:r w:rsidR="001A1B5B">
        <w:t>ommunity and other government services</w:t>
      </w:r>
    </w:p>
    <w:p w14:paraId="3592793F" w14:textId="49E20D88" w:rsidR="00517486" w:rsidRDefault="00D143D2" w:rsidP="00103622">
      <w:pPr>
        <w:pStyle w:val="ListParagraph"/>
        <w:numPr>
          <w:ilvl w:val="0"/>
          <w:numId w:val="25"/>
        </w:numPr>
      </w:pPr>
      <w:r>
        <w:t>Reports children with disability are s</w:t>
      </w:r>
      <w:r w:rsidR="00C37E9F">
        <w:t>ometimes</w:t>
      </w:r>
      <w:r>
        <w:t xml:space="preserve"> excluded in schools even when they have </w:t>
      </w:r>
      <w:r w:rsidR="00C37E9F">
        <w:t xml:space="preserve">lots of </w:t>
      </w:r>
      <w:proofErr w:type="gramStart"/>
      <w:r w:rsidR="00C37E9F">
        <w:t>NDIS</w:t>
      </w:r>
      <w:proofErr w:type="gramEnd"/>
      <w:r w:rsidR="00C37E9F">
        <w:t xml:space="preserve"> support.</w:t>
      </w:r>
      <w:r w:rsidR="00103622">
        <w:t xml:space="preserve"> </w:t>
      </w:r>
      <w:r w:rsidR="00517486">
        <w:t>Members suggested state and territory education departments</w:t>
      </w:r>
      <w:r w:rsidR="00103622">
        <w:t xml:space="preserve"> send disability experts </w:t>
      </w:r>
      <w:r w:rsidR="006C3E12">
        <w:t>in</w:t>
      </w:r>
      <w:r w:rsidR="00103622">
        <w:t>to</w:t>
      </w:r>
      <w:r w:rsidR="00517486">
        <w:t xml:space="preserve"> </w:t>
      </w:r>
      <w:r w:rsidR="006C3E12">
        <w:t>schools to help them</w:t>
      </w:r>
      <w:r w:rsidR="00517486">
        <w:t xml:space="preserve"> understand how to include </w:t>
      </w:r>
      <w:r w:rsidR="00B668A6">
        <w:t>students</w:t>
      </w:r>
      <w:r w:rsidR="00517486">
        <w:t xml:space="preserve"> with disability</w:t>
      </w:r>
      <w:r w:rsidR="00B668A6">
        <w:t>.</w:t>
      </w:r>
    </w:p>
    <w:p w14:paraId="2AFC1FC8" w14:textId="5A41A790" w:rsidR="00CE2DF9" w:rsidRDefault="007D7A14" w:rsidP="00C2205F">
      <w:pPr>
        <w:pStyle w:val="ListParagraph"/>
        <w:numPr>
          <w:ilvl w:val="0"/>
          <w:numId w:val="25"/>
        </w:numPr>
      </w:pPr>
      <w:r>
        <w:t xml:space="preserve">Members explained </w:t>
      </w:r>
      <w:r w:rsidR="00B2290B">
        <w:t xml:space="preserve">that </w:t>
      </w:r>
      <w:r w:rsidR="00E02A83">
        <w:t xml:space="preserve">a </w:t>
      </w:r>
      <w:r w:rsidR="00B2290B">
        <w:t xml:space="preserve">student’s disability can </w:t>
      </w:r>
      <w:r w:rsidR="00CE0F95">
        <w:t xml:space="preserve">mean </w:t>
      </w:r>
      <w:r w:rsidR="006A50BC">
        <w:t xml:space="preserve">they have </w:t>
      </w:r>
      <w:r w:rsidR="00CE0F95">
        <w:t>less time for</w:t>
      </w:r>
      <w:r w:rsidR="00C30676">
        <w:t xml:space="preserve"> </w:t>
      </w:r>
      <w:r w:rsidR="00B94555">
        <w:t>learning and socialising.</w:t>
      </w:r>
      <w:r w:rsidR="00A6490A">
        <w:t xml:space="preserve"> </w:t>
      </w:r>
      <w:r w:rsidR="008D5497">
        <w:t xml:space="preserve">The way some schools </w:t>
      </w:r>
      <w:r w:rsidR="0099623D">
        <w:t>work</w:t>
      </w:r>
      <w:r w:rsidR="008D5497">
        <w:t xml:space="preserve"> can </w:t>
      </w:r>
      <w:r w:rsidR="006A50BC">
        <w:t>reduce this time even more</w:t>
      </w:r>
      <w:r w:rsidR="00E915AC">
        <w:t>.</w:t>
      </w:r>
    </w:p>
    <w:p w14:paraId="6C41479E" w14:textId="5AAA312A" w:rsidR="000179D3" w:rsidRDefault="000179D3" w:rsidP="000179D3">
      <w:pPr>
        <w:pStyle w:val="ListParagraph"/>
        <w:numPr>
          <w:ilvl w:val="0"/>
          <w:numId w:val="25"/>
        </w:numPr>
      </w:pPr>
      <w:r>
        <w:lastRenderedPageBreak/>
        <w:t xml:space="preserve">Members highlighted how </w:t>
      </w:r>
      <w:r w:rsidR="008E4F1F">
        <w:t>the rules</w:t>
      </w:r>
      <w:r w:rsidR="008370D1">
        <w:t xml:space="preserve"> for</w:t>
      </w:r>
      <w:r w:rsidR="008E4F1F">
        <w:t xml:space="preserve"> using</w:t>
      </w:r>
      <w:r w:rsidR="00A527D7">
        <w:t xml:space="preserve"> </w:t>
      </w:r>
      <w:r>
        <w:t xml:space="preserve">accessible services </w:t>
      </w:r>
      <w:r w:rsidR="00C24480">
        <w:t xml:space="preserve">can </w:t>
      </w:r>
      <w:r w:rsidR="008370D1">
        <w:t xml:space="preserve">sometimes </w:t>
      </w:r>
      <w:r>
        <w:t>create new barriers for people with disability.</w:t>
      </w:r>
    </w:p>
    <w:p w14:paraId="0F7D0E4B" w14:textId="4AC34E84" w:rsidR="000179D3" w:rsidRDefault="0099623D" w:rsidP="000179D3">
      <w:pPr>
        <w:pStyle w:val="ListParagraph"/>
        <w:numPr>
          <w:ilvl w:val="0"/>
          <w:numId w:val="25"/>
        </w:numPr>
      </w:pPr>
      <w:r>
        <w:t xml:space="preserve">Members asked for more information about how the </w:t>
      </w:r>
      <w:r w:rsidR="000179D3">
        <w:t xml:space="preserve">NDIS and child protection </w:t>
      </w:r>
      <w:r>
        <w:t>systems work</w:t>
      </w:r>
      <w:r w:rsidR="000179D3">
        <w:t xml:space="preserve"> together. </w:t>
      </w:r>
      <w:r>
        <w:t>Particularly to avoid any risk of</w:t>
      </w:r>
      <w:r w:rsidR="000179D3">
        <w:t xml:space="preserve"> homelessness when </w:t>
      </w:r>
      <w:r>
        <w:t xml:space="preserve">a child in out of home care turns </w:t>
      </w:r>
      <w:r w:rsidR="000179D3">
        <w:t>18 years old.</w:t>
      </w:r>
    </w:p>
    <w:p w14:paraId="2D337B05" w14:textId="6710136E" w:rsidR="008F1163" w:rsidRDefault="00C35794" w:rsidP="00EE6EDD">
      <w:pPr>
        <w:pStyle w:val="ListParagraph"/>
        <w:numPr>
          <w:ilvl w:val="0"/>
          <w:numId w:val="25"/>
        </w:numPr>
      </w:pPr>
      <w:r>
        <w:t xml:space="preserve">Members are optimistic </w:t>
      </w:r>
      <w:r w:rsidR="00AD55A7">
        <w:t>th</w:t>
      </w:r>
      <w:r w:rsidR="008A2987">
        <w:t xml:space="preserve">e </w:t>
      </w:r>
      <w:r w:rsidR="004771D3">
        <w:t xml:space="preserve">current </w:t>
      </w:r>
      <w:r w:rsidR="00917052">
        <w:t>increas</w:t>
      </w:r>
      <w:r w:rsidR="004771D3">
        <w:t>e in</w:t>
      </w:r>
      <w:r w:rsidR="00917052">
        <w:t xml:space="preserve"> public awareness of </w:t>
      </w:r>
      <w:r w:rsidR="008A2987">
        <w:t xml:space="preserve">disability rights </w:t>
      </w:r>
      <w:r w:rsidR="00AD55A7">
        <w:t xml:space="preserve">will lead to </w:t>
      </w:r>
      <w:r w:rsidR="008A5FD2">
        <w:t>a greater effort</w:t>
      </w:r>
      <w:r w:rsidR="00917052">
        <w:t xml:space="preserve"> to understand and include </w:t>
      </w:r>
      <w:r w:rsidR="0099623D">
        <w:t xml:space="preserve">people with disability </w:t>
      </w:r>
      <w:r w:rsidR="009E23BA">
        <w:t>in other government and community services</w:t>
      </w:r>
      <w:r w:rsidR="00C24973">
        <w:t>.</w:t>
      </w:r>
    </w:p>
    <w:p w14:paraId="3F2A6CAA" w14:textId="5D1E9EF9" w:rsidR="00D95633" w:rsidRPr="007A4F21" w:rsidRDefault="00D67751" w:rsidP="00D95633">
      <w:pPr>
        <w:pStyle w:val="Heading2"/>
      </w:pPr>
      <w:r>
        <w:t xml:space="preserve">Update on the </w:t>
      </w:r>
      <w:r w:rsidR="002175F8">
        <w:t>NDI</w:t>
      </w:r>
      <w:r w:rsidR="006E7C29">
        <w:t>A’s</w:t>
      </w:r>
      <w:r w:rsidR="002175F8">
        <w:t xml:space="preserve"> Children’s Taskforce</w:t>
      </w:r>
    </w:p>
    <w:p w14:paraId="6AD67C71" w14:textId="6EC646FD" w:rsidR="00A25666" w:rsidRPr="007A4F21" w:rsidRDefault="00EE5B3A" w:rsidP="00A25666">
      <w:r>
        <w:t xml:space="preserve">Ms </w:t>
      </w:r>
      <w:r w:rsidR="002175F8">
        <w:t xml:space="preserve">Samantha Taylor and </w:t>
      </w:r>
      <w:r w:rsidR="008A3AAA">
        <w:t xml:space="preserve">Ms </w:t>
      </w:r>
      <w:r w:rsidR="002175F8">
        <w:t>Loretta</w:t>
      </w:r>
      <w:r w:rsidR="008A3AAA">
        <w:t xml:space="preserve"> Kingston-Brown</w:t>
      </w:r>
      <w:r w:rsidR="00A91628">
        <w:t xml:space="preserve"> </w:t>
      </w:r>
      <w:r w:rsidR="0099623D">
        <w:t xml:space="preserve">from </w:t>
      </w:r>
      <w:r w:rsidR="00A91628">
        <w:t>the NDIA’s Children’s Task</w:t>
      </w:r>
      <w:r w:rsidR="0069293F">
        <w:t xml:space="preserve">force </w:t>
      </w:r>
      <w:r w:rsidR="00D67751">
        <w:t>gave an update on their work.</w:t>
      </w:r>
      <w:r w:rsidR="0069293F">
        <w:t xml:space="preserve"> </w:t>
      </w:r>
      <w:r w:rsidR="00D67751">
        <w:t xml:space="preserve">The </w:t>
      </w:r>
      <w:r w:rsidR="0069293F">
        <w:t>Reference Group</w:t>
      </w:r>
      <w:r w:rsidR="00D67751">
        <w:t xml:space="preserve"> gave the following feedback</w:t>
      </w:r>
      <w:r w:rsidR="0003212C">
        <w:t>:</w:t>
      </w:r>
    </w:p>
    <w:p w14:paraId="1DFE003A" w14:textId="77777777" w:rsidR="0099623D" w:rsidRDefault="00E430B9" w:rsidP="00A91628">
      <w:pPr>
        <w:pStyle w:val="ListParagraph"/>
        <w:numPr>
          <w:ilvl w:val="0"/>
          <w:numId w:val="27"/>
        </w:numPr>
      </w:pPr>
      <w:r>
        <w:t>L</w:t>
      </w:r>
      <w:r w:rsidR="003A586C">
        <w:t xml:space="preserve">ong wait times to see Partners can </w:t>
      </w:r>
      <w:r w:rsidR="00264068">
        <w:t xml:space="preserve">lead families </w:t>
      </w:r>
      <w:r w:rsidR="00D67751">
        <w:t>to seek</w:t>
      </w:r>
      <w:r w:rsidR="00264068">
        <w:t xml:space="preserve"> advice elsewhere. </w:t>
      </w:r>
    </w:p>
    <w:p w14:paraId="0F1AAD45" w14:textId="4996D094" w:rsidR="009F5761" w:rsidRDefault="00927191" w:rsidP="00A91628">
      <w:pPr>
        <w:pStyle w:val="ListParagraph"/>
        <w:numPr>
          <w:ilvl w:val="0"/>
          <w:numId w:val="27"/>
        </w:numPr>
      </w:pPr>
      <w:r>
        <w:t>M</w:t>
      </w:r>
      <w:r w:rsidR="00E430B9">
        <w:t xml:space="preserve">embers are concerned by </w:t>
      </w:r>
      <w:r w:rsidR="007D0DEA">
        <w:t>the number of</w:t>
      </w:r>
      <w:r>
        <w:t xml:space="preserve"> families </w:t>
      </w:r>
      <w:r w:rsidR="002F4195">
        <w:t xml:space="preserve">wanting </w:t>
      </w:r>
      <w:r w:rsidR="00A41DEF">
        <w:t>NDIS</w:t>
      </w:r>
      <w:r w:rsidR="00D126FD">
        <w:t xml:space="preserve"> funding</w:t>
      </w:r>
      <w:r w:rsidR="00A41DEF">
        <w:t xml:space="preserve"> </w:t>
      </w:r>
      <w:r w:rsidR="009E43B0">
        <w:t xml:space="preserve">rather </w:t>
      </w:r>
      <w:r w:rsidR="0064081C">
        <w:t xml:space="preserve">than </w:t>
      </w:r>
      <w:r w:rsidR="00CA4B54">
        <w:t xml:space="preserve">the </w:t>
      </w:r>
      <w:r w:rsidR="00481391">
        <w:t>other</w:t>
      </w:r>
      <w:r w:rsidR="00D34B0E">
        <w:t xml:space="preserve"> supports</w:t>
      </w:r>
      <w:r w:rsidR="006754AA">
        <w:t xml:space="preserve"> </w:t>
      </w:r>
      <w:r w:rsidR="0099623D">
        <w:t>outside the NDIS that might be better suited to the needs of their child, and asked what Partners were doing to recommend those supports</w:t>
      </w:r>
      <w:r w:rsidR="00D060AB">
        <w:t xml:space="preserve">. </w:t>
      </w:r>
    </w:p>
    <w:p w14:paraId="7D3D6465" w14:textId="1113FF16" w:rsidR="00D814D4" w:rsidRDefault="00BE5AB8" w:rsidP="009634D8">
      <w:pPr>
        <w:pStyle w:val="ListParagraph"/>
        <w:numPr>
          <w:ilvl w:val="0"/>
          <w:numId w:val="27"/>
        </w:numPr>
      </w:pPr>
      <w:r>
        <w:t xml:space="preserve">Members </w:t>
      </w:r>
      <w:r w:rsidR="00E311B3">
        <w:t xml:space="preserve">highlighted </w:t>
      </w:r>
      <w:r w:rsidR="00D83AF4">
        <w:t xml:space="preserve">how </w:t>
      </w:r>
      <w:r w:rsidR="00F77136">
        <w:t>medical advice</w:t>
      </w:r>
      <w:r w:rsidR="00D814D4">
        <w:t xml:space="preserve"> </w:t>
      </w:r>
      <w:r w:rsidR="008768AB">
        <w:t xml:space="preserve">currently </w:t>
      </w:r>
      <w:r w:rsidR="00D83AF4">
        <w:t>guides</w:t>
      </w:r>
      <w:r w:rsidR="00D814D4">
        <w:t xml:space="preserve"> many </w:t>
      </w:r>
      <w:r w:rsidR="00F42FE6">
        <w:t xml:space="preserve">early </w:t>
      </w:r>
      <w:r w:rsidR="00D83AF4">
        <w:t>decisions</w:t>
      </w:r>
      <w:r w:rsidR="009634D8">
        <w:t xml:space="preserve"> </w:t>
      </w:r>
      <w:r w:rsidR="00F42FE6">
        <w:t>on a</w:t>
      </w:r>
      <w:r w:rsidR="009634D8">
        <w:t xml:space="preserve"> child’s disability or developmental delay.</w:t>
      </w:r>
      <w:r w:rsidR="00DA4BC1">
        <w:t xml:space="preserve"> Programs like the </w:t>
      </w:r>
      <w:hyperlink r:id="rId15" w:history="1">
        <w:r w:rsidR="00DA4BC1" w:rsidRPr="009121A2">
          <w:rPr>
            <w:rStyle w:val="Hyperlink"/>
          </w:rPr>
          <w:t>NDIS’ Early Supports</w:t>
        </w:r>
      </w:hyperlink>
      <w:r w:rsidR="006A5291">
        <w:t>,</w:t>
      </w:r>
      <w:r w:rsidR="00DA4BC1">
        <w:t xml:space="preserve"> </w:t>
      </w:r>
      <w:r w:rsidR="00A81C8B">
        <w:t>which</w:t>
      </w:r>
      <w:r w:rsidR="00DA4BC1">
        <w:t xml:space="preserve"> </w:t>
      </w:r>
      <w:r w:rsidR="009121A2">
        <w:t xml:space="preserve">build </w:t>
      </w:r>
      <w:r w:rsidR="00BC2604">
        <w:t xml:space="preserve">the </w:t>
      </w:r>
      <w:r w:rsidR="009121A2">
        <w:t>parent’s capacity</w:t>
      </w:r>
      <w:r w:rsidR="006A5291">
        <w:t>,</w:t>
      </w:r>
      <w:r w:rsidR="009121A2">
        <w:t xml:space="preserve"> are important</w:t>
      </w:r>
      <w:r w:rsidR="00B97300">
        <w:t xml:space="preserve"> for taking families out of the medical model </w:t>
      </w:r>
      <w:r w:rsidR="00A81C8B">
        <w:t>of understanding</w:t>
      </w:r>
      <w:r w:rsidR="00B97300">
        <w:t xml:space="preserve"> disability.</w:t>
      </w:r>
    </w:p>
    <w:p w14:paraId="603F65C1" w14:textId="52C3E461" w:rsidR="004C288C" w:rsidRDefault="004C288C" w:rsidP="009634D8">
      <w:pPr>
        <w:pStyle w:val="ListParagraph"/>
        <w:numPr>
          <w:ilvl w:val="0"/>
          <w:numId w:val="27"/>
        </w:numPr>
      </w:pPr>
      <w:r>
        <w:t>Members discussed how NDIS participants need help to self-manage and that families don’t always realise self-management is a big responsibility.</w:t>
      </w:r>
    </w:p>
    <w:p w14:paraId="703C75B2" w14:textId="2577863F" w:rsidR="006A5291" w:rsidRDefault="006A5291" w:rsidP="006A5291">
      <w:pPr>
        <w:pStyle w:val="ListParagraph"/>
        <w:numPr>
          <w:ilvl w:val="0"/>
          <w:numId w:val="27"/>
        </w:numPr>
      </w:pPr>
      <w:r>
        <w:t xml:space="preserve">Members </w:t>
      </w:r>
      <w:r w:rsidR="00B874A9">
        <w:t>recommended using</w:t>
      </w:r>
      <w:r>
        <w:t xml:space="preserve"> co</w:t>
      </w:r>
      <w:r w:rsidR="00106D72">
        <w:t>-</w:t>
      </w:r>
      <w:r>
        <w:t xml:space="preserve">design </w:t>
      </w:r>
      <w:r w:rsidR="00B874A9">
        <w:t xml:space="preserve">to </w:t>
      </w:r>
      <w:r w:rsidR="00634B6B">
        <w:t>understand how</w:t>
      </w:r>
      <w:r w:rsidR="002A15F6">
        <w:t xml:space="preserve"> </w:t>
      </w:r>
      <w:r w:rsidR="00B874A9">
        <w:t xml:space="preserve">information </w:t>
      </w:r>
      <w:r w:rsidR="00E86B3E">
        <w:t xml:space="preserve">should be shared </w:t>
      </w:r>
      <w:r w:rsidR="00846E95">
        <w:t>with</w:t>
      </w:r>
      <w:r w:rsidR="00B874A9">
        <w:t xml:space="preserve"> families</w:t>
      </w:r>
      <w:r w:rsidR="00B60D71">
        <w:t>.</w:t>
      </w:r>
    </w:p>
    <w:p w14:paraId="1C48766C" w14:textId="7CEEBA21" w:rsidR="00D814D4" w:rsidRDefault="009F3392" w:rsidP="004C288C">
      <w:pPr>
        <w:pStyle w:val="ListParagraph"/>
        <w:numPr>
          <w:ilvl w:val="0"/>
          <w:numId w:val="27"/>
        </w:numPr>
      </w:pPr>
      <w:r>
        <w:t xml:space="preserve">Members congratulated the Children’s Taskforce on co-designing </w:t>
      </w:r>
      <w:hyperlink r:id="rId16" w:history="1">
        <w:r w:rsidR="00367AE4">
          <w:rPr>
            <w:rStyle w:val="Hyperlink"/>
          </w:rPr>
          <w:t>resources for e</w:t>
        </w:r>
        <w:r w:rsidRPr="00A4280E">
          <w:rPr>
            <w:rStyle w:val="Hyperlink"/>
          </w:rPr>
          <w:t xml:space="preserve">arly </w:t>
        </w:r>
        <w:r>
          <w:rPr>
            <w:rStyle w:val="Hyperlink"/>
          </w:rPr>
          <w:t>c</w:t>
        </w:r>
        <w:r w:rsidRPr="00A4280E">
          <w:rPr>
            <w:rStyle w:val="Hyperlink"/>
          </w:rPr>
          <w:t xml:space="preserve">hildhood </w:t>
        </w:r>
        <w:r>
          <w:rPr>
            <w:rStyle w:val="Hyperlink"/>
          </w:rPr>
          <w:t>e</w:t>
        </w:r>
        <w:r w:rsidRPr="00A4280E">
          <w:rPr>
            <w:rStyle w:val="Hyperlink"/>
          </w:rPr>
          <w:t>ducators</w:t>
        </w:r>
      </w:hyperlink>
      <w:r>
        <w:t xml:space="preserve">. These aim to support </w:t>
      </w:r>
      <w:r w:rsidR="00A83EB5">
        <w:t xml:space="preserve">early </w:t>
      </w:r>
      <w:r>
        <w:t xml:space="preserve">childhood educators to accept and include children with disability and developmental delay in early </w:t>
      </w:r>
      <w:r w:rsidR="000A1C03">
        <w:t>learning centres</w:t>
      </w:r>
      <w:r>
        <w:t>.</w:t>
      </w:r>
    </w:p>
    <w:p w14:paraId="675C6436" w14:textId="221EA6B1" w:rsidR="00A757FB" w:rsidRPr="007A4F21" w:rsidRDefault="000C27A4" w:rsidP="00A757FB">
      <w:pPr>
        <w:pStyle w:val="Heading2"/>
      </w:pPr>
      <w:r>
        <w:t xml:space="preserve">Reflections on the </w:t>
      </w:r>
      <w:r w:rsidR="00A91628">
        <w:t>Royal Commission</w:t>
      </w:r>
    </w:p>
    <w:p w14:paraId="5E7D5FD4" w14:textId="44A1BFBC" w:rsidR="00A757FB" w:rsidRPr="007A4F21" w:rsidRDefault="00EE5B3A" w:rsidP="00A757FB">
      <w:r>
        <w:t xml:space="preserve">The </w:t>
      </w:r>
      <w:hyperlink r:id="rId17" w:history="1">
        <w:r w:rsidRPr="00803069">
          <w:rPr>
            <w:rStyle w:val="Hyperlink"/>
          </w:rPr>
          <w:t xml:space="preserve">Royal Commission </w:t>
        </w:r>
        <w:r w:rsidR="0087675E" w:rsidRPr="00803069">
          <w:rPr>
            <w:rStyle w:val="Hyperlink"/>
          </w:rPr>
          <w:t>report</w:t>
        </w:r>
      </w:hyperlink>
      <w:r w:rsidR="0087675E">
        <w:t xml:space="preserve"> was released </w:t>
      </w:r>
      <w:r w:rsidR="00B705F9">
        <w:t>29 September 2023.</w:t>
      </w:r>
      <w:r w:rsidR="0087675E">
        <w:t xml:space="preserve"> </w:t>
      </w:r>
      <w:r w:rsidR="001A0315">
        <w:t>The Reference Group reflected that:</w:t>
      </w:r>
    </w:p>
    <w:p w14:paraId="6E061E1C" w14:textId="66B16F30" w:rsidR="0014093C" w:rsidRPr="00590941" w:rsidRDefault="00510A44" w:rsidP="001A0315">
      <w:pPr>
        <w:pStyle w:val="ListParagraph"/>
        <w:numPr>
          <w:ilvl w:val="0"/>
          <w:numId w:val="29"/>
        </w:numPr>
        <w:rPr>
          <w:szCs w:val="22"/>
        </w:rPr>
      </w:pPr>
      <w:r>
        <w:t xml:space="preserve">Members identified </w:t>
      </w:r>
      <w:r w:rsidR="0026272E">
        <w:t>transport, early childhood</w:t>
      </w:r>
      <w:r w:rsidR="002254A3">
        <w:t xml:space="preserve"> education</w:t>
      </w:r>
      <w:r w:rsidR="0026272E">
        <w:t xml:space="preserve"> and </w:t>
      </w:r>
      <w:r w:rsidR="007D00C1">
        <w:t>post-school p</w:t>
      </w:r>
      <w:r w:rsidR="00CE6BA3">
        <w:t xml:space="preserve">athways for people with disability as </w:t>
      </w:r>
      <w:r w:rsidR="0053604B">
        <w:t>possible</w:t>
      </w:r>
      <w:r w:rsidR="00CE6BA3">
        <w:t xml:space="preserve"> </w:t>
      </w:r>
      <w:r w:rsidR="002254A3">
        <w:t>gaps in</w:t>
      </w:r>
      <w:r w:rsidR="00CE6BA3">
        <w:t xml:space="preserve"> the </w:t>
      </w:r>
      <w:r w:rsidR="002254A3">
        <w:t xml:space="preserve">Royal </w:t>
      </w:r>
      <w:r w:rsidR="00CF32AF">
        <w:t>Commission’s report.</w:t>
      </w:r>
    </w:p>
    <w:p w14:paraId="15B8F30B" w14:textId="6DEE359F" w:rsidR="0053604B" w:rsidRPr="0014093C" w:rsidRDefault="0053604B" w:rsidP="0053604B">
      <w:pPr>
        <w:pStyle w:val="ListParagraph"/>
        <w:numPr>
          <w:ilvl w:val="0"/>
          <w:numId w:val="29"/>
        </w:numPr>
        <w:rPr>
          <w:szCs w:val="22"/>
        </w:rPr>
      </w:pPr>
      <w:r>
        <w:t xml:space="preserve">Members highlighted how some of the language </w:t>
      </w:r>
      <w:r w:rsidR="0001781D">
        <w:t>used</w:t>
      </w:r>
      <w:r w:rsidR="00895D0F">
        <w:t xml:space="preserve"> in the report</w:t>
      </w:r>
      <w:r>
        <w:t xml:space="preserve">, especially in </w:t>
      </w:r>
      <w:hyperlink r:id="rId18" w:history="1">
        <w:r w:rsidR="00242ED1" w:rsidRPr="00242ED1">
          <w:rPr>
            <w:rStyle w:val="Hyperlink"/>
          </w:rPr>
          <w:t>V</w:t>
        </w:r>
        <w:r w:rsidRPr="00242ED1">
          <w:rPr>
            <w:rStyle w:val="Hyperlink"/>
          </w:rPr>
          <w:t>olume 8, Criminal Justice and People with Disability,</w:t>
        </w:r>
      </w:hyperlink>
      <w:r>
        <w:t xml:space="preserve"> </w:t>
      </w:r>
      <w:r w:rsidR="00242ED1">
        <w:t xml:space="preserve">could </w:t>
      </w:r>
      <w:r w:rsidR="0001781D">
        <w:t xml:space="preserve">promote negative attitudes </w:t>
      </w:r>
      <w:r w:rsidR="002F6C90">
        <w:t>about</w:t>
      </w:r>
      <w:r w:rsidR="0001781D">
        <w:t xml:space="preserve"> disability</w:t>
      </w:r>
      <w:r>
        <w:t xml:space="preserve">. </w:t>
      </w:r>
    </w:p>
    <w:p w14:paraId="165B4AAD" w14:textId="282EED60" w:rsidR="00590941" w:rsidRPr="009E3D98" w:rsidRDefault="00326308" w:rsidP="00292877">
      <w:pPr>
        <w:pStyle w:val="ListParagraph"/>
        <w:numPr>
          <w:ilvl w:val="0"/>
          <w:numId w:val="29"/>
        </w:numPr>
        <w:rPr>
          <w:szCs w:val="22"/>
        </w:rPr>
      </w:pPr>
      <w:r>
        <w:t>Members</w:t>
      </w:r>
      <w:r w:rsidR="009619EC">
        <w:t xml:space="preserve"> </w:t>
      </w:r>
      <w:r w:rsidR="002F6C90">
        <w:t>discussed</w:t>
      </w:r>
      <w:r w:rsidR="00E11D26">
        <w:t xml:space="preserve"> </w:t>
      </w:r>
      <w:r w:rsidR="00292877">
        <w:t xml:space="preserve">the Royal Commission’s work on </w:t>
      </w:r>
      <w:r w:rsidR="00470092">
        <w:t xml:space="preserve">inclusive </w:t>
      </w:r>
      <w:r w:rsidR="00292877">
        <w:t xml:space="preserve">employment </w:t>
      </w:r>
      <w:r w:rsidR="0099623D">
        <w:t xml:space="preserve">including how </w:t>
      </w:r>
      <w:r w:rsidR="005C5EC4">
        <w:t>volunteer</w:t>
      </w:r>
      <w:r w:rsidR="0099623D">
        <w:t>ing could be an option to prepare for</w:t>
      </w:r>
      <w:r w:rsidR="005C5EC4">
        <w:t xml:space="preserve"> </w:t>
      </w:r>
      <w:r w:rsidR="00087FBD">
        <w:t>paid work</w:t>
      </w:r>
      <w:r w:rsidR="009E3D98">
        <w:t>.</w:t>
      </w:r>
    </w:p>
    <w:p w14:paraId="5FA14CC9" w14:textId="2C242CD1" w:rsidR="006F07F2" w:rsidRPr="00292877" w:rsidRDefault="00050E70" w:rsidP="00292877">
      <w:pPr>
        <w:pStyle w:val="ListParagraph"/>
        <w:numPr>
          <w:ilvl w:val="0"/>
          <w:numId w:val="29"/>
        </w:numPr>
        <w:rPr>
          <w:szCs w:val="22"/>
        </w:rPr>
      </w:pPr>
      <w:r>
        <w:t xml:space="preserve">Members reflected </w:t>
      </w:r>
      <w:r w:rsidR="00E30906">
        <w:t>that</w:t>
      </w:r>
      <w:r>
        <w:t xml:space="preserve"> </w:t>
      </w:r>
      <w:r w:rsidR="00D811B0">
        <w:t xml:space="preserve">achieving the recommendations will </w:t>
      </w:r>
      <w:r w:rsidR="00207AEA">
        <w:t>involve</w:t>
      </w:r>
      <w:r w:rsidR="00D811B0">
        <w:t xml:space="preserve"> </w:t>
      </w:r>
      <w:r w:rsidR="00445B3E">
        <w:t xml:space="preserve">a lot of </w:t>
      </w:r>
      <w:r w:rsidR="00077347">
        <w:t>complex work</w:t>
      </w:r>
      <w:r w:rsidR="00C92217">
        <w:t xml:space="preserve"> which</w:t>
      </w:r>
      <w:r w:rsidR="00207AEA">
        <w:t xml:space="preserve"> will likely take a long time</w:t>
      </w:r>
      <w:r w:rsidR="00C92217">
        <w:t xml:space="preserve"> to complete</w:t>
      </w:r>
      <w:r w:rsidR="00207AEA">
        <w:t>.</w:t>
      </w:r>
    </w:p>
    <w:p w14:paraId="4053078B" w14:textId="168F01F0" w:rsidR="002A024F" w:rsidRPr="007A4F21" w:rsidRDefault="002F3B7E" w:rsidP="00961A9D">
      <w:pPr>
        <w:pStyle w:val="Heading2"/>
      </w:pPr>
      <w:r w:rsidRPr="007A4F21">
        <w:lastRenderedPageBreak/>
        <w:t xml:space="preserve">Update on </w:t>
      </w:r>
      <w:r w:rsidR="00A91628">
        <w:t>Reforms for Outcomes</w:t>
      </w:r>
    </w:p>
    <w:p w14:paraId="649D57F8" w14:textId="2D984F56" w:rsidR="008E12D8" w:rsidRDefault="00100A83" w:rsidP="008E12D8">
      <w:r>
        <w:t xml:space="preserve">Ms Sylvana </w:t>
      </w:r>
      <w:r w:rsidR="009F45E3">
        <w:t>Mahmic</w:t>
      </w:r>
      <w:r>
        <w:t xml:space="preserve"> and Ms Skye </w:t>
      </w:r>
      <w:r w:rsidR="00604D2A" w:rsidRPr="00604D2A">
        <w:t>Kakoschke</w:t>
      </w:r>
      <w:r>
        <w:t xml:space="preserve">-Moore </w:t>
      </w:r>
      <w:r w:rsidR="00604D2A">
        <w:t>of the Reference Group gave updates on the</w:t>
      </w:r>
      <w:r w:rsidR="001B503F">
        <w:t>ir</w:t>
      </w:r>
      <w:r w:rsidR="00604D2A">
        <w:t xml:space="preserve"> </w:t>
      </w:r>
      <w:r w:rsidR="00707EDD">
        <w:t xml:space="preserve">involvement in co-design to assist </w:t>
      </w:r>
      <w:r w:rsidR="00256363">
        <w:t>the NDIA’s</w:t>
      </w:r>
      <w:r w:rsidR="001B503F">
        <w:t xml:space="preserve"> </w:t>
      </w:r>
      <w:hyperlink r:id="rId19" w:history="1">
        <w:r w:rsidR="0087588E" w:rsidRPr="00672E99">
          <w:rPr>
            <w:rStyle w:val="Hyperlink"/>
          </w:rPr>
          <w:t>Reform for Outcomes</w:t>
        </w:r>
      </w:hyperlink>
      <w:r w:rsidR="0087588E">
        <w:t>.</w:t>
      </w:r>
    </w:p>
    <w:p w14:paraId="79810A60" w14:textId="4DA002FF" w:rsidR="00DD31D3" w:rsidRDefault="00DD31D3" w:rsidP="008E12D8">
      <w:r>
        <w:t xml:space="preserve">Members gave the following feedback on the </w:t>
      </w:r>
      <w:r w:rsidR="009077FA">
        <w:t>w</w:t>
      </w:r>
      <w:r w:rsidR="00810296">
        <w:t xml:space="preserve">orkforce </w:t>
      </w:r>
      <w:r w:rsidR="009077FA">
        <w:t>c</w:t>
      </w:r>
      <w:r w:rsidR="00810296">
        <w:t>apability Reform for Outcomes co-design work:</w:t>
      </w:r>
    </w:p>
    <w:p w14:paraId="268665EE" w14:textId="744363F2" w:rsidR="00810296" w:rsidRDefault="00187C62" w:rsidP="00810296">
      <w:pPr>
        <w:pStyle w:val="ListParagraph"/>
        <w:numPr>
          <w:ilvl w:val="0"/>
          <w:numId w:val="37"/>
        </w:numPr>
      </w:pPr>
      <w:r>
        <w:t xml:space="preserve">Members advocated for </w:t>
      </w:r>
      <w:r w:rsidR="00D27249">
        <w:t xml:space="preserve">specialist </w:t>
      </w:r>
      <w:r w:rsidR="00151381">
        <w:t>planners</w:t>
      </w:r>
      <w:r w:rsidR="0017408B">
        <w:t xml:space="preserve"> </w:t>
      </w:r>
      <w:r w:rsidR="00A23C9C">
        <w:t>who understand</w:t>
      </w:r>
      <w:r w:rsidR="00D27249">
        <w:t xml:space="preserve"> </w:t>
      </w:r>
      <w:r w:rsidR="00151381">
        <w:t>children</w:t>
      </w:r>
      <w:r w:rsidR="00D27249">
        <w:t xml:space="preserve"> and families.</w:t>
      </w:r>
      <w:r w:rsidR="00151381">
        <w:t xml:space="preserve"> </w:t>
      </w:r>
    </w:p>
    <w:p w14:paraId="0F55C025" w14:textId="4728739B" w:rsidR="00E47DA5" w:rsidRDefault="00E47DA5" w:rsidP="00E47DA5">
      <w:pPr>
        <w:pStyle w:val="ListParagraph"/>
        <w:numPr>
          <w:ilvl w:val="0"/>
          <w:numId w:val="37"/>
        </w:numPr>
      </w:pPr>
      <w:r>
        <w:t xml:space="preserve">Members </w:t>
      </w:r>
      <w:r w:rsidR="00707EDD">
        <w:t xml:space="preserve">suggested </w:t>
      </w:r>
      <w:r>
        <w:t>collecting data on all the skills planners currently have, to find knowledge gaps to target with training.</w:t>
      </w:r>
    </w:p>
    <w:p w14:paraId="30F59074" w14:textId="0F0C6A6E" w:rsidR="00B30199" w:rsidRDefault="00271961" w:rsidP="00271961">
      <w:pPr>
        <w:pStyle w:val="ListParagraph"/>
        <w:numPr>
          <w:ilvl w:val="0"/>
          <w:numId w:val="37"/>
        </w:numPr>
      </w:pPr>
      <w:r>
        <w:t>The Reference Group</w:t>
      </w:r>
      <w:r w:rsidR="00870940">
        <w:t xml:space="preserve"> </w:t>
      </w:r>
      <w:r w:rsidR="00DC2D87">
        <w:t xml:space="preserve">recommended </w:t>
      </w:r>
      <w:r w:rsidR="00870940">
        <w:t>th</w:t>
      </w:r>
      <w:r w:rsidR="006749CC">
        <w:t xml:space="preserve">is co-design </w:t>
      </w:r>
      <w:r w:rsidR="003B2418">
        <w:t xml:space="preserve">work </w:t>
      </w:r>
      <w:r w:rsidR="00B82B05">
        <w:t xml:space="preserve">also focus </w:t>
      </w:r>
      <w:r w:rsidR="003B2418">
        <w:t xml:space="preserve">on </w:t>
      </w:r>
      <w:r w:rsidR="00E816BB">
        <w:t xml:space="preserve">how to </w:t>
      </w:r>
      <w:r w:rsidR="003B2418">
        <w:t>kee</w:t>
      </w:r>
      <w:r w:rsidR="00E816BB">
        <w:t xml:space="preserve">p </w:t>
      </w:r>
      <w:r w:rsidR="00870940">
        <w:t>goo</w:t>
      </w:r>
      <w:r w:rsidR="00C2409D">
        <w:t xml:space="preserve">d </w:t>
      </w:r>
      <w:r w:rsidR="005E49E0">
        <w:t>staff</w:t>
      </w:r>
      <w:r w:rsidR="00DC2D87">
        <w:t>.</w:t>
      </w:r>
    </w:p>
    <w:p w14:paraId="30F2F1CF" w14:textId="56D82C56" w:rsidR="005F45A5" w:rsidRDefault="00B913A6" w:rsidP="00810296">
      <w:pPr>
        <w:pStyle w:val="ListParagraph"/>
        <w:numPr>
          <w:ilvl w:val="0"/>
          <w:numId w:val="37"/>
        </w:numPr>
      </w:pPr>
      <w:r>
        <w:t xml:space="preserve">Members </w:t>
      </w:r>
      <w:r w:rsidR="00F35E13">
        <w:t xml:space="preserve">suggested </w:t>
      </w:r>
      <w:r w:rsidR="00A91BAD">
        <w:t xml:space="preserve">hiring </w:t>
      </w:r>
      <w:r w:rsidR="00EA03F0">
        <w:t>disability-led training organisations</w:t>
      </w:r>
      <w:r w:rsidR="00A91BAD">
        <w:t xml:space="preserve"> </w:t>
      </w:r>
      <w:r w:rsidR="00EA03F0">
        <w:t xml:space="preserve">and giving </w:t>
      </w:r>
      <w:r w:rsidR="0098518A">
        <w:t xml:space="preserve">NDIA staff </w:t>
      </w:r>
      <w:r w:rsidR="00EA03F0">
        <w:t xml:space="preserve">a safe space </w:t>
      </w:r>
      <w:r w:rsidR="0098518A">
        <w:t xml:space="preserve">to </w:t>
      </w:r>
      <w:r w:rsidR="006C20E0">
        <w:t>ask questions and</w:t>
      </w:r>
      <w:r w:rsidR="0098518A">
        <w:t xml:space="preserve"> </w:t>
      </w:r>
      <w:r w:rsidR="006C20E0">
        <w:t>learn from</w:t>
      </w:r>
      <w:r w:rsidR="0098518A">
        <w:t xml:space="preserve"> people with disability</w:t>
      </w:r>
      <w:r w:rsidR="006C20E0">
        <w:t>.</w:t>
      </w:r>
    </w:p>
    <w:p w14:paraId="37C38579" w14:textId="191EA1D2" w:rsidR="0063420C" w:rsidRDefault="0063420C" w:rsidP="0063420C">
      <w:r>
        <w:t>Members gave the following feedback on t</w:t>
      </w:r>
      <w:r w:rsidR="00594BB0">
        <w:t>he plan flexibility Reform for Outcomes co-design work:</w:t>
      </w:r>
    </w:p>
    <w:p w14:paraId="6956D3AA" w14:textId="74F6446A" w:rsidR="00594BB0" w:rsidRDefault="00052444" w:rsidP="00594BB0">
      <w:pPr>
        <w:pStyle w:val="ListParagraph"/>
        <w:numPr>
          <w:ilvl w:val="0"/>
          <w:numId w:val="38"/>
        </w:numPr>
      </w:pPr>
      <w:r>
        <w:t xml:space="preserve">Flexible plans could include </w:t>
      </w:r>
      <w:r w:rsidR="00165303">
        <w:t xml:space="preserve">the ability to </w:t>
      </w:r>
      <w:r w:rsidR="005025AE">
        <w:t>mov</w:t>
      </w:r>
      <w:r w:rsidR="00165303">
        <w:t>e</w:t>
      </w:r>
      <w:r w:rsidR="005025AE">
        <w:t xml:space="preserve"> funding from </w:t>
      </w:r>
      <w:hyperlink r:id="rId20" w:history="1">
        <w:r w:rsidR="005025AE" w:rsidRPr="00E35135">
          <w:rPr>
            <w:rStyle w:val="Hyperlink"/>
          </w:rPr>
          <w:t>different categories beyond your core supports</w:t>
        </w:r>
      </w:hyperlink>
      <w:r w:rsidR="00E35135">
        <w:t xml:space="preserve"> </w:t>
      </w:r>
      <w:r w:rsidR="006C5C80">
        <w:t xml:space="preserve">or </w:t>
      </w:r>
      <w:r w:rsidR="00AC3756">
        <w:t>choos</w:t>
      </w:r>
      <w:r w:rsidR="00165303">
        <w:t>e</w:t>
      </w:r>
      <w:r w:rsidR="00AC3756">
        <w:t xml:space="preserve"> </w:t>
      </w:r>
      <w:r w:rsidR="004A234C">
        <w:t xml:space="preserve">a section of your plan </w:t>
      </w:r>
      <w:r w:rsidR="00AC3756">
        <w:t>to</w:t>
      </w:r>
      <w:r w:rsidR="004A234C">
        <w:t xml:space="preserve"> review</w:t>
      </w:r>
      <w:r w:rsidR="00B97AE3">
        <w:t>.</w:t>
      </w:r>
    </w:p>
    <w:p w14:paraId="1C8E32C5" w14:textId="22F2DBFB" w:rsidR="00AC3756" w:rsidRDefault="00913C85" w:rsidP="00594BB0">
      <w:pPr>
        <w:pStyle w:val="ListParagraph"/>
        <w:numPr>
          <w:ilvl w:val="0"/>
          <w:numId w:val="38"/>
        </w:numPr>
      </w:pPr>
      <w:r>
        <w:t>Members highlighted the importance of f</w:t>
      </w:r>
      <w:r w:rsidR="00AC3756">
        <w:t>lexible plans</w:t>
      </w:r>
      <w:r>
        <w:t xml:space="preserve"> in times of crisis </w:t>
      </w:r>
      <w:r w:rsidR="00BE6C69">
        <w:t>like</w:t>
      </w:r>
      <w:r>
        <w:t xml:space="preserve"> natural disasters and family or sexual violence</w:t>
      </w:r>
      <w:r w:rsidR="00BE6C69">
        <w:t>.</w:t>
      </w:r>
    </w:p>
    <w:p w14:paraId="231AB8BB" w14:textId="2EC9DAE3" w:rsidR="00687A3C" w:rsidRDefault="00866D51" w:rsidP="00EE6EDD">
      <w:pPr>
        <w:pStyle w:val="ListParagraph"/>
        <w:numPr>
          <w:ilvl w:val="0"/>
          <w:numId w:val="38"/>
        </w:numPr>
      </w:pPr>
      <w:r>
        <w:t xml:space="preserve">Members recommended </w:t>
      </w:r>
      <w:r w:rsidR="00C44778">
        <w:t xml:space="preserve">plans are flexible for </w:t>
      </w:r>
      <w:r w:rsidR="00FD4A0F">
        <w:t>common changes</w:t>
      </w:r>
      <w:r w:rsidR="000B1D46">
        <w:t>,</w:t>
      </w:r>
      <w:r w:rsidR="00FD4A0F">
        <w:t xml:space="preserve"> like </w:t>
      </w:r>
      <w:r w:rsidR="00AB1B8D">
        <w:t>starting or leaving school</w:t>
      </w:r>
      <w:r w:rsidR="00C44778">
        <w:t xml:space="preserve">. </w:t>
      </w:r>
      <w:r w:rsidR="003D001E">
        <w:t>For o</w:t>
      </w:r>
      <w:r w:rsidR="00C44778">
        <w:t xml:space="preserve">ther life events like </w:t>
      </w:r>
      <w:r w:rsidR="000B1D46">
        <w:t>starting a family or moving house</w:t>
      </w:r>
      <w:r w:rsidR="0029617C">
        <w:t>,</w:t>
      </w:r>
      <w:r w:rsidR="000B1D46">
        <w:t xml:space="preserve"> </w:t>
      </w:r>
      <w:r w:rsidR="003D001E">
        <w:t>a participant would a</w:t>
      </w:r>
      <w:r w:rsidR="009863FB">
        <w:t xml:space="preserve">pply for a </w:t>
      </w:r>
      <w:hyperlink r:id="rId21" w:history="1">
        <w:r w:rsidR="00372EB8" w:rsidRPr="00372EB8">
          <w:rPr>
            <w:rStyle w:val="Hyperlink"/>
          </w:rPr>
          <w:t>c</w:t>
        </w:r>
        <w:r w:rsidR="009863FB" w:rsidRPr="00372EB8">
          <w:rPr>
            <w:rStyle w:val="Hyperlink"/>
          </w:rPr>
          <w:t xml:space="preserve">hange in </w:t>
        </w:r>
        <w:r w:rsidR="00372EB8" w:rsidRPr="00372EB8">
          <w:rPr>
            <w:rStyle w:val="Hyperlink"/>
          </w:rPr>
          <w:t>c</w:t>
        </w:r>
        <w:r w:rsidR="009863FB" w:rsidRPr="00372EB8">
          <w:rPr>
            <w:rStyle w:val="Hyperlink"/>
          </w:rPr>
          <w:t>ircumstance</w:t>
        </w:r>
        <w:r w:rsidR="00372EB8" w:rsidRPr="00372EB8">
          <w:rPr>
            <w:rStyle w:val="Hyperlink"/>
          </w:rPr>
          <w:t xml:space="preserve"> plan reassessment</w:t>
        </w:r>
      </w:hyperlink>
      <w:r w:rsidR="009863FB">
        <w:t>.</w:t>
      </w:r>
    </w:p>
    <w:p w14:paraId="06FFBF0B" w14:textId="5A829A13" w:rsidR="00952353" w:rsidRPr="00D0256F" w:rsidRDefault="00952353" w:rsidP="003460EF">
      <w:pPr>
        <w:pStyle w:val="Heading2"/>
      </w:pPr>
      <w:r w:rsidRPr="00D0256F">
        <w:t xml:space="preserve">More information on </w:t>
      </w:r>
      <w:r w:rsidR="00C858E7">
        <w:t>the Reference Group</w:t>
      </w:r>
      <w:r w:rsidRPr="00D0256F">
        <w:t xml:space="preserve"> </w:t>
      </w:r>
    </w:p>
    <w:p w14:paraId="3E6370C4" w14:textId="65B610C6" w:rsidR="00E54004" w:rsidRPr="000802B6" w:rsidRDefault="00C858E7" w:rsidP="00E54004">
      <w:pPr>
        <w:spacing w:after="120" w:line="276" w:lineRule="auto"/>
        <w:rPr>
          <w:rFonts w:cs="Arial"/>
        </w:rPr>
      </w:pPr>
      <w:r>
        <w:t xml:space="preserve">The </w:t>
      </w:r>
      <w:r w:rsidR="00F5098E">
        <w:t xml:space="preserve">Children, </w:t>
      </w:r>
      <w:r w:rsidR="00B93D48">
        <w:t xml:space="preserve">Young People and Families </w:t>
      </w:r>
      <w:r>
        <w:t xml:space="preserve">Reference Group </w:t>
      </w:r>
      <w:r w:rsidR="00952353" w:rsidRPr="00D0256F">
        <w:t xml:space="preserve">will </w:t>
      </w:r>
      <w:r w:rsidR="00B93D48">
        <w:t>next meet in</w:t>
      </w:r>
      <w:r w:rsidR="00495987">
        <w:t xml:space="preserve"> </w:t>
      </w:r>
      <w:r w:rsidR="00B93D48">
        <w:t>2024</w:t>
      </w:r>
      <w:r w:rsidR="00952353" w:rsidRPr="00D0256F">
        <w:t xml:space="preserve">. </w:t>
      </w:r>
      <w:r w:rsidR="00E54004">
        <w:rPr>
          <w:rFonts w:cs="Arial"/>
        </w:rPr>
        <w:t xml:space="preserve">Find out more about Reference Group </w:t>
      </w:r>
      <w:r w:rsidR="00E54004" w:rsidRPr="000802B6">
        <w:rPr>
          <w:rFonts w:cs="Arial"/>
        </w:rPr>
        <w:t xml:space="preserve">meetings </w:t>
      </w:r>
      <w:r w:rsidR="00E54004">
        <w:rPr>
          <w:rFonts w:cs="Arial"/>
        </w:rPr>
        <w:t xml:space="preserve">and bulletins </w:t>
      </w:r>
      <w:r w:rsidR="00E54004" w:rsidRPr="000802B6">
        <w:rPr>
          <w:rFonts w:cs="Arial"/>
        </w:rPr>
        <w:t xml:space="preserve">at </w:t>
      </w:r>
      <w:hyperlink r:id="rId22" w:history="1">
        <w:r w:rsidR="00A757FB">
          <w:rPr>
            <w:rStyle w:val="Hyperlink"/>
            <w:rFonts w:cs="Arial"/>
          </w:rPr>
          <w:t>the IAC’s</w:t>
        </w:r>
        <w:r w:rsidR="00E54004" w:rsidRPr="000802B6">
          <w:rPr>
            <w:rStyle w:val="Hyperlink"/>
            <w:rFonts w:cs="Arial"/>
          </w:rPr>
          <w:t xml:space="preserve"> website</w:t>
        </w:r>
      </w:hyperlink>
      <w:r w:rsidR="00E54004" w:rsidRPr="000802B6">
        <w:rPr>
          <w:rFonts w:cs="Arial"/>
        </w:rPr>
        <w:t xml:space="preserve">. You can </w:t>
      </w:r>
      <w:r w:rsidR="00E54004">
        <w:rPr>
          <w:rFonts w:cs="Arial"/>
        </w:rPr>
        <w:t xml:space="preserve">also </w:t>
      </w:r>
      <w:r w:rsidR="00E54004" w:rsidRPr="000802B6">
        <w:rPr>
          <w:rFonts w:cs="Arial"/>
        </w:rPr>
        <w:t xml:space="preserve">access </w:t>
      </w:r>
      <w:hyperlink r:id="rId23" w:history="1">
        <w:r w:rsidR="00A757FB">
          <w:rPr>
            <w:rStyle w:val="Hyperlink"/>
            <w:rFonts w:cs="Arial"/>
          </w:rPr>
          <w:t>the IAC’s</w:t>
        </w:r>
        <w:r w:rsidR="00E54004" w:rsidRPr="006B7995">
          <w:rPr>
            <w:rStyle w:val="Hyperlink"/>
            <w:rFonts w:cs="Arial"/>
          </w:rPr>
          <w:t xml:space="preserve"> advice here</w:t>
        </w:r>
      </w:hyperlink>
      <w:r w:rsidR="00E54004" w:rsidRPr="000802B6">
        <w:rPr>
          <w:rFonts w:cs="Arial"/>
        </w:rPr>
        <w:t xml:space="preserve">. </w:t>
      </w:r>
    </w:p>
    <w:p w14:paraId="4C79835D" w14:textId="34F59776" w:rsidR="001F17B0" w:rsidRPr="001B751D" w:rsidRDefault="00A757FB" w:rsidP="001B751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The IAC</w:t>
      </w:r>
      <w:r w:rsidR="00E54004" w:rsidRPr="009B0F8A">
        <w:rPr>
          <w:rFonts w:cs="Arial"/>
          <w:b/>
        </w:rPr>
        <w:t xml:space="preserve"> </w:t>
      </w:r>
      <w:r w:rsidR="00E54004">
        <w:rPr>
          <w:rFonts w:cs="Arial"/>
          <w:b/>
        </w:rPr>
        <w:t>publishes an Easy Read version B</w:t>
      </w:r>
      <w:r w:rsidR="00E54004" w:rsidRPr="009B0F8A">
        <w:rPr>
          <w:rFonts w:cs="Arial"/>
          <w:b/>
        </w:rPr>
        <w:t>ulletin. This is part of its commitment to accessibility.</w:t>
      </w:r>
    </w:p>
    <w:sectPr w:rsidR="001F17B0" w:rsidRPr="001B751D" w:rsidSect="00B33831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00" w:h="16840"/>
      <w:pgMar w:top="3119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FBB5" w14:textId="77777777" w:rsidR="000E1B4F" w:rsidRDefault="000E1B4F" w:rsidP="00DA16C8">
      <w:pPr>
        <w:spacing w:after="0" w:line="240" w:lineRule="auto"/>
      </w:pPr>
      <w:r>
        <w:separator/>
      </w:r>
    </w:p>
  </w:endnote>
  <w:endnote w:type="continuationSeparator" w:id="0">
    <w:p w14:paraId="72020D1E" w14:textId="77777777" w:rsidR="000E1B4F" w:rsidRDefault="000E1B4F" w:rsidP="00DA16C8">
      <w:pPr>
        <w:spacing w:after="0" w:line="240" w:lineRule="auto"/>
      </w:pPr>
      <w:r>
        <w:continuationSeparator/>
      </w:r>
    </w:p>
  </w:endnote>
  <w:endnote w:type="continuationNotice" w:id="1">
    <w:p w14:paraId="41E8A14C" w14:textId="77777777" w:rsidR="000E1B4F" w:rsidRDefault="000E1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Sitka Small"/>
    <w:charset w:val="00"/>
    <w:family w:val="auto"/>
    <w:pitch w:val="variable"/>
    <w:sig w:usb0="00000001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45A299E4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33B25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AF9" w14:textId="77777777" w:rsidR="004133DA" w:rsidRDefault="00D26F95" w:rsidP="00B33831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00DBB4F3" w:rsidR="00427822" w:rsidRPr="00B33831" w:rsidRDefault="000F0081" w:rsidP="004133DA">
    <w:pPr>
      <w:pStyle w:val="Website"/>
      <w:rPr>
        <w:color w:val="FF0000"/>
        <w:sz w:val="24"/>
      </w:rPr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CDB6" w14:textId="77777777" w:rsidR="000E1B4F" w:rsidRDefault="000E1B4F" w:rsidP="00DA16C8">
      <w:pPr>
        <w:spacing w:after="0" w:line="240" w:lineRule="auto"/>
      </w:pPr>
      <w:r>
        <w:separator/>
      </w:r>
    </w:p>
  </w:footnote>
  <w:footnote w:type="continuationSeparator" w:id="0">
    <w:p w14:paraId="26173AFD" w14:textId="77777777" w:rsidR="000E1B4F" w:rsidRDefault="000E1B4F" w:rsidP="00DA16C8">
      <w:pPr>
        <w:spacing w:after="0" w:line="240" w:lineRule="auto"/>
      </w:pPr>
      <w:r>
        <w:continuationSeparator/>
      </w:r>
    </w:p>
  </w:footnote>
  <w:footnote w:type="continuationNotice" w:id="1">
    <w:p w14:paraId="555C694E" w14:textId="77777777" w:rsidR="000E1B4F" w:rsidRDefault="000E1B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4001E636" w:rsidR="00DA16C8" w:rsidRPr="005472FF" w:rsidRDefault="00B35FFE" w:rsidP="005472FF">
    <w:pPr>
      <w:jc w:val="center"/>
      <w:rPr>
        <w:b/>
        <w:sz w:val="24"/>
      </w:rPr>
    </w:pP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31968AD2">
          <wp:simplePos x="0" y="0"/>
          <wp:positionH relativeFrom="column">
            <wp:posOffset>-183515</wp:posOffset>
          </wp:positionH>
          <wp:positionV relativeFrom="paragraph">
            <wp:posOffset>313055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4113F0AE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3FE145B3" w:rsidR="00DA16C8" w:rsidRPr="005472FF" w:rsidRDefault="00B35FFE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744AC034">
          <wp:simplePos x="0" y="0"/>
          <wp:positionH relativeFrom="column">
            <wp:posOffset>-171450</wp:posOffset>
          </wp:positionH>
          <wp:positionV relativeFrom="paragraph">
            <wp:posOffset>321945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4C51E1DE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C0C"/>
    <w:multiLevelType w:val="hybridMultilevel"/>
    <w:tmpl w:val="928EF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7BD8"/>
    <w:multiLevelType w:val="hybridMultilevel"/>
    <w:tmpl w:val="AE1C0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2276"/>
    <w:multiLevelType w:val="hybridMultilevel"/>
    <w:tmpl w:val="60669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D87"/>
    <w:multiLevelType w:val="hybridMultilevel"/>
    <w:tmpl w:val="6346E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70C5"/>
    <w:multiLevelType w:val="hybridMultilevel"/>
    <w:tmpl w:val="1BBC4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DFA"/>
    <w:multiLevelType w:val="hybridMultilevel"/>
    <w:tmpl w:val="380A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4898"/>
    <w:multiLevelType w:val="hybridMultilevel"/>
    <w:tmpl w:val="C590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307"/>
    <w:multiLevelType w:val="hybridMultilevel"/>
    <w:tmpl w:val="98BE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49CB"/>
    <w:multiLevelType w:val="hybridMultilevel"/>
    <w:tmpl w:val="5A04D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8F3"/>
    <w:multiLevelType w:val="multilevel"/>
    <w:tmpl w:val="787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70CFC"/>
    <w:multiLevelType w:val="hybridMultilevel"/>
    <w:tmpl w:val="9992F224"/>
    <w:lvl w:ilvl="0" w:tplc="9104B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183B"/>
    <w:multiLevelType w:val="hybridMultilevel"/>
    <w:tmpl w:val="A0AC8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677"/>
    <w:multiLevelType w:val="hybridMultilevel"/>
    <w:tmpl w:val="14F2F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D64E1"/>
    <w:multiLevelType w:val="hybridMultilevel"/>
    <w:tmpl w:val="8E946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51EFF"/>
    <w:multiLevelType w:val="hybridMultilevel"/>
    <w:tmpl w:val="B37E9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4192C"/>
    <w:multiLevelType w:val="hybridMultilevel"/>
    <w:tmpl w:val="F48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3C46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5AD4"/>
    <w:multiLevelType w:val="hybridMultilevel"/>
    <w:tmpl w:val="9F1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D653B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D602C1"/>
    <w:multiLevelType w:val="hybridMultilevel"/>
    <w:tmpl w:val="A0B60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94671"/>
    <w:multiLevelType w:val="hybridMultilevel"/>
    <w:tmpl w:val="29646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A3FE9"/>
    <w:multiLevelType w:val="hybridMultilevel"/>
    <w:tmpl w:val="25D0EA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FC7F8E"/>
    <w:multiLevelType w:val="hybridMultilevel"/>
    <w:tmpl w:val="D0EEE422"/>
    <w:lvl w:ilvl="0" w:tplc="DEB8F2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6624FD"/>
    <w:multiLevelType w:val="multilevel"/>
    <w:tmpl w:val="8AA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500CEB"/>
    <w:multiLevelType w:val="multilevel"/>
    <w:tmpl w:val="A4D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2D107A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063D20"/>
    <w:multiLevelType w:val="hybridMultilevel"/>
    <w:tmpl w:val="6C5A3D5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58481895"/>
    <w:multiLevelType w:val="hybridMultilevel"/>
    <w:tmpl w:val="A21A4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70D5D"/>
    <w:multiLevelType w:val="hybridMultilevel"/>
    <w:tmpl w:val="B35A35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 w15:restartNumberingAfterBreak="0">
    <w:nsid w:val="5D09758A"/>
    <w:multiLevelType w:val="hybridMultilevel"/>
    <w:tmpl w:val="0652D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20A43"/>
    <w:multiLevelType w:val="hybridMultilevel"/>
    <w:tmpl w:val="99F6D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615D4"/>
    <w:multiLevelType w:val="hybridMultilevel"/>
    <w:tmpl w:val="3DE03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42A04"/>
    <w:multiLevelType w:val="hybridMultilevel"/>
    <w:tmpl w:val="3272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2288"/>
    <w:multiLevelType w:val="hybridMultilevel"/>
    <w:tmpl w:val="000E5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52ED4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234974">
    <w:abstractNumId w:val="15"/>
  </w:num>
  <w:num w:numId="2" w16cid:durableId="1848136646">
    <w:abstractNumId w:val="19"/>
  </w:num>
  <w:num w:numId="3" w16cid:durableId="1441296367">
    <w:abstractNumId w:val="17"/>
  </w:num>
  <w:num w:numId="4" w16cid:durableId="1389376125">
    <w:abstractNumId w:val="20"/>
  </w:num>
  <w:num w:numId="5" w16cid:durableId="2125154465">
    <w:abstractNumId w:val="2"/>
  </w:num>
  <w:num w:numId="6" w16cid:durableId="1444764272">
    <w:abstractNumId w:val="0"/>
  </w:num>
  <w:num w:numId="7" w16cid:durableId="409084940">
    <w:abstractNumId w:val="31"/>
  </w:num>
  <w:num w:numId="8" w16cid:durableId="1182624720">
    <w:abstractNumId w:val="35"/>
  </w:num>
  <w:num w:numId="9" w16cid:durableId="1484158410">
    <w:abstractNumId w:val="29"/>
  </w:num>
  <w:num w:numId="10" w16cid:durableId="2039772856">
    <w:abstractNumId w:val="10"/>
  </w:num>
  <w:num w:numId="11" w16cid:durableId="1771731843">
    <w:abstractNumId w:val="6"/>
  </w:num>
  <w:num w:numId="12" w16cid:durableId="1337148302">
    <w:abstractNumId w:val="27"/>
  </w:num>
  <w:num w:numId="13" w16cid:durableId="2109501640">
    <w:abstractNumId w:val="18"/>
  </w:num>
  <w:num w:numId="14" w16cid:durableId="133642887">
    <w:abstractNumId w:val="3"/>
  </w:num>
  <w:num w:numId="15" w16cid:durableId="2112701514">
    <w:abstractNumId w:val="37"/>
  </w:num>
  <w:num w:numId="16" w16cid:durableId="225071414">
    <w:abstractNumId w:val="21"/>
  </w:num>
  <w:num w:numId="17" w16cid:durableId="103887191">
    <w:abstractNumId w:val="11"/>
  </w:num>
  <w:num w:numId="18" w16cid:durableId="957570709">
    <w:abstractNumId w:val="28"/>
  </w:num>
  <w:num w:numId="19" w16cid:durableId="1349406823">
    <w:abstractNumId w:val="25"/>
  </w:num>
  <w:num w:numId="20" w16cid:durableId="1390769202">
    <w:abstractNumId w:val="9"/>
  </w:num>
  <w:num w:numId="21" w16cid:durableId="1520848725">
    <w:abstractNumId w:val="23"/>
  </w:num>
  <w:num w:numId="22" w16cid:durableId="1635215716">
    <w:abstractNumId w:val="34"/>
  </w:num>
  <w:num w:numId="23" w16cid:durableId="724065811">
    <w:abstractNumId w:val="26"/>
  </w:num>
  <w:num w:numId="24" w16cid:durableId="764500843">
    <w:abstractNumId w:val="8"/>
  </w:num>
  <w:num w:numId="25" w16cid:durableId="240021344">
    <w:abstractNumId w:val="5"/>
  </w:num>
  <w:num w:numId="26" w16cid:durableId="1177384132">
    <w:abstractNumId w:val="12"/>
  </w:num>
  <w:num w:numId="27" w16cid:durableId="1658604619">
    <w:abstractNumId w:val="13"/>
  </w:num>
  <w:num w:numId="28" w16cid:durableId="558831438">
    <w:abstractNumId w:val="14"/>
  </w:num>
  <w:num w:numId="29" w16cid:durableId="817265646">
    <w:abstractNumId w:val="16"/>
  </w:num>
  <w:num w:numId="30" w16cid:durableId="118842061">
    <w:abstractNumId w:val="7"/>
  </w:num>
  <w:num w:numId="31" w16cid:durableId="217017740">
    <w:abstractNumId w:val="33"/>
  </w:num>
  <w:num w:numId="32" w16cid:durableId="777408099">
    <w:abstractNumId w:val="36"/>
  </w:num>
  <w:num w:numId="33" w16cid:durableId="1483504236">
    <w:abstractNumId w:val="32"/>
  </w:num>
  <w:num w:numId="34" w16cid:durableId="1632055535">
    <w:abstractNumId w:val="1"/>
  </w:num>
  <w:num w:numId="35" w16cid:durableId="726490952">
    <w:abstractNumId w:val="4"/>
  </w:num>
  <w:num w:numId="36" w16cid:durableId="456726700">
    <w:abstractNumId w:val="24"/>
  </w:num>
  <w:num w:numId="37" w16cid:durableId="1610770623">
    <w:abstractNumId w:val="22"/>
  </w:num>
  <w:num w:numId="38" w16cid:durableId="57563390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A68"/>
    <w:rsid w:val="00000BD5"/>
    <w:rsid w:val="00000F0D"/>
    <w:rsid w:val="00001BA3"/>
    <w:rsid w:val="00001DA7"/>
    <w:rsid w:val="00002203"/>
    <w:rsid w:val="0000380F"/>
    <w:rsid w:val="00004272"/>
    <w:rsid w:val="00004587"/>
    <w:rsid w:val="00004992"/>
    <w:rsid w:val="0000559C"/>
    <w:rsid w:val="0000637C"/>
    <w:rsid w:val="00006649"/>
    <w:rsid w:val="00006B71"/>
    <w:rsid w:val="00006E0A"/>
    <w:rsid w:val="000072DE"/>
    <w:rsid w:val="000073F4"/>
    <w:rsid w:val="000076DA"/>
    <w:rsid w:val="00010029"/>
    <w:rsid w:val="0001222E"/>
    <w:rsid w:val="00012E6C"/>
    <w:rsid w:val="000136BD"/>
    <w:rsid w:val="000142D3"/>
    <w:rsid w:val="000142FB"/>
    <w:rsid w:val="00014C01"/>
    <w:rsid w:val="00014F13"/>
    <w:rsid w:val="00017415"/>
    <w:rsid w:val="00017612"/>
    <w:rsid w:val="0001781D"/>
    <w:rsid w:val="000179D3"/>
    <w:rsid w:val="00017E41"/>
    <w:rsid w:val="00017E44"/>
    <w:rsid w:val="00017ED6"/>
    <w:rsid w:val="00020145"/>
    <w:rsid w:val="00020CBD"/>
    <w:rsid w:val="000213BC"/>
    <w:rsid w:val="00021F3C"/>
    <w:rsid w:val="00022ADC"/>
    <w:rsid w:val="00023358"/>
    <w:rsid w:val="000238C9"/>
    <w:rsid w:val="00025723"/>
    <w:rsid w:val="000257D5"/>
    <w:rsid w:val="00026483"/>
    <w:rsid w:val="00027734"/>
    <w:rsid w:val="00030A04"/>
    <w:rsid w:val="00030F44"/>
    <w:rsid w:val="0003116A"/>
    <w:rsid w:val="0003212C"/>
    <w:rsid w:val="000324B6"/>
    <w:rsid w:val="0003272A"/>
    <w:rsid w:val="00033D64"/>
    <w:rsid w:val="00034A52"/>
    <w:rsid w:val="000351E1"/>
    <w:rsid w:val="0003546C"/>
    <w:rsid w:val="0003572B"/>
    <w:rsid w:val="000361DF"/>
    <w:rsid w:val="00036B1A"/>
    <w:rsid w:val="00037CDB"/>
    <w:rsid w:val="00040812"/>
    <w:rsid w:val="00040AD2"/>
    <w:rsid w:val="00041025"/>
    <w:rsid w:val="000413C4"/>
    <w:rsid w:val="000426ED"/>
    <w:rsid w:val="000435E6"/>
    <w:rsid w:val="00044FBA"/>
    <w:rsid w:val="000458D9"/>
    <w:rsid w:val="00045F27"/>
    <w:rsid w:val="000464FE"/>
    <w:rsid w:val="00047D5F"/>
    <w:rsid w:val="00050E70"/>
    <w:rsid w:val="000518F3"/>
    <w:rsid w:val="00052444"/>
    <w:rsid w:val="0005255D"/>
    <w:rsid w:val="0005260C"/>
    <w:rsid w:val="000528A7"/>
    <w:rsid w:val="00053357"/>
    <w:rsid w:val="00053AED"/>
    <w:rsid w:val="000541F0"/>
    <w:rsid w:val="000574C6"/>
    <w:rsid w:val="00061825"/>
    <w:rsid w:val="00061A9B"/>
    <w:rsid w:val="00061C74"/>
    <w:rsid w:val="00062908"/>
    <w:rsid w:val="00062EBA"/>
    <w:rsid w:val="000632D3"/>
    <w:rsid w:val="00063360"/>
    <w:rsid w:val="00063519"/>
    <w:rsid w:val="00065082"/>
    <w:rsid w:val="00065E9D"/>
    <w:rsid w:val="0006776A"/>
    <w:rsid w:val="00070612"/>
    <w:rsid w:val="000710FA"/>
    <w:rsid w:val="000715A9"/>
    <w:rsid w:val="000739BE"/>
    <w:rsid w:val="00073A4F"/>
    <w:rsid w:val="000740AB"/>
    <w:rsid w:val="00075A66"/>
    <w:rsid w:val="000760C4"/>
    <w:rsid w:val="0007610A"/>
    <w:rsid w:val="00076AAD"/>
    <w:rsid w:val="00076BF5"/>
    <w:rsid w:val="00077347"/>
    <w:rsid w:val="00077975"/>
    <w:rsid w:val="000801BF"/>
    <w:rsid w:val="00080287"/>
    <w:rsid w:val="000806B8"/>
    <w:rsid w:val="00080D02"/>
    <w:rsid w:val="000817FE"/>
    <w:rsid w:val="00081D04"/>
    <w:rsid w:val="0008270A"/>
    <w:rsid w:val="00082762"/>
    <w:rsid w:val="00082E03"/>
    <w:rsid w:val="00082E07"/>
    <w:rsid w:val="00083A56"/>
    <w:rsid w:val="00084F92"/>
    <w:rsid w:val="00084FE1"/>
    <w:rsid w:val="00085352"/>
    <w:rsid w:val="00086288"/>
    <w:rsid w:val="00086FE3"/>
    <w:rsid w:val="00087632"/>
    <w:rsid w:val="00087AC8"/>
    <w:rsid w:val="00087FBD"/>
    <w:rsid w:val="000901C8"/>
    <w:rsid w:val="0009054D"/>
    <w:rsid w:val="00090D08"/>
    <w:rsid w:val="00091123"/>
    <w:rsid w:val="000913EB"/>
    <w:rsid w:val="0009155B"/>
    <w:rsid w:val="00092752"/>
    <w:rsid w:val="00092878"/>
    <w:rsid w:val="00092D64"/>
    <w:rsid w:val="00092FC4"/>
    <w:rsid w:val="0009362E"/>
    <w:rsid w:val="00093663"/>
    <w:rsid w:val="00093DA1"/>
    <w:rsid w:val="000955B2"/>
    <w:rsid w:val="000955B8"/>
    <w:rsid w:val="00095864"/>
    <w:rsid w:val="00095E83"/>
    <w:rsid w:val="00096232"/>
    <w:rsid w:val="00096662"/>
    <w:rsid w:val="0009672B"/>
    <w:rsid w:val="00096901"/>
    <w:rsid w:val="000969B3"/>
    <w:rsid w:val="00096A8C"/>
    <w:rsid w:val="00096C57"/>
    <w:rsid w:val="000A086C"/>
    <w:rsid w:val="000A1C03"/>
    <w:rsid w:val="000A2DEA"/>
    <w:rsid w:val="000A3B50"/>
    <w:rsid w:val="000A3E1B"/>
    <w:rsid w:val="000A5B2D"/>
    <w:rsid w:val="000A6095"/>
    <w:rsid w:val="000A68BC"/>
    <w:rsid w:val="000A6C2B"/>
    <w:rsid w:val="000B0221"/>
    <w:rsid w:val="000B11EA"/>
    <w:rsid w:val="000B1D46"/>
    <w:rsid w:val="000B2525"/>
    <w:rsid w:val="000B27CE"/>
    <w:rsid w:val="000B31D0"/>
    <w:rsid w:val="000B7141"/>
    <w:rsid w:val="000B792D"/>
    <w:rsid w:val="000C0349"/>
    <w:rsid w:val="000C0CD6"/>
    <w:rsid w:val="000C1AB3"/>
    <w:rsid w:val="000C236E"/>
    <w:rsid w:val="000C27A4"/>
    <w:rsid w:val="000C27F2"/>
    <w:rsid w:val="000C31E3"/>
    <w:rsid w:val="000C332F"/>
    <w:rsid w:val="000C4BAE"/>
    <w:rsid w:val="000C69F7"/>
    <w:rsid w:val="000C7A4E"/>
    <w:rsid w:val="000D06BB"/>
    <w:rsid w:val="000D0BC0"/>
    <w:rsid w:val="000D2609"/>
    <w:rsid w:val="000D288C"/>
    <w:rsid w:val="000D2CAD"/>
    <w:rsid w:val="000D339E"/>
    <w:rsid w:val="000D4A95"/>
    <w:rsid w:val="000D559E"/>
    <w:rsid w:val="000D579F"/>
    <w:rsid w:val="000D5B42"/>
    <w:rsid w:val="000D5D3A"/>
    <w:rsid w:val="000D6810"/>
    <w:rsid w:val="000D7C7D"/>
    <w:rsid w:val="000D7D32"/>
    <w:rsid w:val="000D7DEC"/>
    <w:rsid w:val="000E00BC"/>
    <w:rsid w:val="000E1572"/>
    <w:rsid w:val="000E1B4F"/>
    <w:rsid w:val="000E2848"/>
    <w:rsid w:val="000E4961"/>
    <w:rsid w:val="000E5A77"/>
    <w:rsid w:val="000E5F2F"/>
    <w:rsid w:val="000E61E1"/>
    <w:rsid w:val="000E6476"/>
    <w:rsid w:val="000E6483"/>
    <w:rsid w:val="000E7DB3"/>
    <w:rsid w:val="000E7E62"/>
    <w:rsid w:val="000F0081"/>
    <w:rsid w:val="000F0C08"/>
    <w:rsid w:val="000F1A21"/>
    <w:rsid w:val="000F2625"/>
    <w:rsid w:val="000F412B"/>
    <w:rsid w:val="000F41A9"/>
    <w:rsid w:val="000F41AB"/>
    <w:rsid w:val="000F4C71"/>
    <w:rsid w:val="000F575F"/>
    <w:rsid w:val="000F6138"/>
    <w:rsid w:val="000F67F5"/>
    <w:rsid w:val="000F775C"/>
    <w:rsid w:val="00100674"/>
    <w:rsid w:val="00100995"/>
    <w:rsid w:val="00100A83"/>
    <w:rsid w:val="00100CAB"/>
    <w:rsid w:val="001012A6"/>
    <w:rsid w:val="00101C69"/>
    <w:rsid w:val="00102C96"/>
    <w:rsid w:val="00103622"/>
    <w:rsid w:val="00103C9C"/>
    <w:rsid w:val="00103CC1"/>
    <w:rsid w:val="00104329"/>
    <w:rsid w:val="0010507E"/>
    <w:rsid w:val="001054D8"/>
    <w:rsid w:val="00105C28"/>
    <w:rsid w:val="00105CEA"/>
    <w:rsid w:val="00105F44"/>
    <w:rsid w:val="00105F92"/>
    <w:rsid w:val="001060ED"/>
    <w:rsid w:val="00106D72"/>
    <w:rsid w:val="001075EF"/>
    <w:rsid w:val="0010768B"/>
    <w:rsid w:val="0011165A"/>
    <w:rsid w:val="001119FD"/>
    <w:rsid w:val="00111EA2"/>
    <w:rsid w:val="00111EA3"/>
    <w:rsid w:val="00112187"/>
    <w:rsid w:val="001122C9"/>
    <w:rsid w:val="0011258C"/>
    <w:rsid w:val="00112BF8"/>
    <w:rsid w:val="00112E7A"/>
    <w:rsid w:val="001134BB"/>
    <w:rsid w:val="001136C3"/>
    <w:rsid w:val="001137F6"/>
    <w:rsid w:val="00113998"/>
    <w:rsid w:val="00113EBE"/>
    <w:rsid w:val="001141A8"/>
    <w:rsid w:val="0011557A"/>
    <w:rsid w:val="00115EDB"/>
    <w:rsid w:val="00116A79"/>
    <w:rsid w:val="00117164"/>
    <w:rsid w:val="00117626"/>
    <w:rsid w:val="001200C5"/>
    <w:rsid w:val="00120866"/>
    <w:rsid w:val="001211E4"/>
    <w:rsid w:val="00121B48"/>
    <w:rsid w:val="00122013"/>
    <w:rsid w:val="00122201"/>
    <w:rsid w:val="001232D8"/>
    <w:rsid w:val="00123843"/>
    <w:rsid w:val="00123C7B"/>
    <w:rsid w:val="00123CED"/>
    <w:rsid w:val="00123D5A"/>
    <w:rsid w:val="00124E48"/>
    <w:rsid w:val="001252F7"/>
    <w:rsid w:val="001258E1"/>
    <w:rsid w:val="00125A73"/>
    <w:rsid w:val="00125A7A"/>
    <w:rsid w:val="00125E35"/>
    <w:rsid w:val="0012651D"/>
    <w:rsid w:val="00126531"/>
    <w:rsid w:val="00126DFD"/>
    <w:rsid w:val="00126FA2"/>
    <w:rsid w:val="00130139"/>
    <w:rsid w:val="00130315"/>
    <w:rsid w:val="00130432"/>
    <w:rsid w:val="00131A30"/>
    <w:rsid w:val="00132DE7"/>
    <w:rsid w:val="001332B6"/>
    <w:rsid w:val="00133E12"/>
    <w:rsid w:val="00134B9C"/>
    <w:rsid w:val="00134BA7"/>
    <w:rsid w:val="00136C23"/>
    <w:rsid w:val="00136E1B"/>
    <w:rsid w:val="00137E87"/>
    <w:rsid w:val="0014093C"/>
    <w:rsid w:val="00141C53"/>
    <w:rsid w:val="00141F8C"/>
    <w:rsid w:val="00142094"/>
    <w:rsid w:val="001421E1"/>
    <w:rsid w:val="001423E8"/>
    <w:rsid w:val="001423F0"/>
    <w:rsid w:val="00143EEB"/>
    <w:rsid w:val="00144E96"/>
    <w:rsid w:val="0014775C"/>
    <w:rsid w:val="00150060"/>
    <w:rsid w:val="00150630"/>
    <w:rsid w:val="0015125F"/>
    <w:rsid w:val="00151381"/>
    <w:rsid w:val="001513E4"/>
    <w:rsid w:val="00151ACF"/>
    <w:rsid w:val="00151EFB"/>
    <w:rsid w:val="00153606"/>
    <w:rsid w:val="0015453F"/>
    <w:rsid w:val="00156615"/>
    <w:rsid w:val="00156E4B"/>
    <w:rsid w:val="00157FB3"/>
    <w:rsid w:val="0016086E"/>
    <w:rsid w:val="001614F4"/>
    <w:rsid w:val="00161843"/>
    <w:rsid w:val="00161E52"/>
    <w:rsid w:val="00161F9F"/>
    <w:rsid w:val="00162998"/>
    <w:rsid w:val="0016315B"/>
    <w:rsid w:val="0016315E"/>
    <w:rsid w:val="00164374"/>
    <w:rsid w:val="001643D1"/>
    <w:rsid w:val="00165303"/>
    <w:rsid w:val="00170323"/>
    <w:rsid w:val="001720AD"/>
    <w:rsid w:val="001725B7"/>
    <w:rsid w:val="00172785"/>
    <w:rsid w:val="001739F9"/>
    <w:rsid w:val="0017408B"/>
    <w:rsid w:val="001745B0"/>
    <w:rsid w:val="00175095"/>
    <w:rsid w:val="00175376"/>
    <w:rsid w:val="00175943"/>
    <w:rsid w:val="00175BB9"/>
    <w:rsid w:val="00175CAF"/>
    <w:rsid w:val="0017670F"/>
    <w:rsid w:val="00176E2B"/>
    <w:rsid w:val="00177372"/>
    <w:rsid w:val="00177EA1"/>
    <w:rsid w:val="0018049E"/>
    <w:rsid w:val="001810BA"/>
    <w:rsid w:val="001818DF"/>
    <w:rsid w:val="001827B4"/>
    <w:rsid w:val="001831C3"/>
    <w:rsid w:val="0018378D"/>
    <w:rsid w:val="00185243"/>
    <w:rsid w:val="001856A5"/>
    <w:rsid w:val="001869A5"/>
    <w:rsid w:val="00186CBA"/>
    <w:rsid w:val="00187C62"/>
    <w:rsid w:val="001907F3"/>
    <w:rsid w:val="0019164B"/>
    <w:rsid w:val="001917AD"/>
    <w:rsid w:val="0019267C"/>
    <w:rsid w:val="0019421C"/>
    <w:rsid w:val="00194899"/>
    <w:rsid w:val="00194B65"/>
    <w:rsid w:val="001956EF"/>
    <w:rsid w:val="00196A87"/>
    <w:rsid w:val="00197768"/>
    <w:rsid w:val="00197776"/>
    <w:rsid w:val="00197AEA"/>
    <w:rsid w:val="00197E0D"/>
    <w:rsid w:val="001A0315"/>
    <w:rsid w:val="001A07E0"/>
    <w:rsid w:val="001A1736"/>
    <w:rsid w:val="001A1B5B"/>
    <w:rsid w:val="001A1CD8"/>
    <w:rsid w:val="001A1F02"/>
    <w:rsid w:val="001A336D"/>
    <w:rsid w:val="001A3A21"/>
    <w:rsid w:val="001A68D2"/>
    <w:rsid w:val="001A69AD"/>
    <w:rsid w:val="001A7204"/>
    <w:rsid w:val="001A7BE9"/>
    <w:rsid w:val="001B0E81"/>
    <w:rsid w:val="001B277A"/>
    <w:rsid w:val="001B27DF"/>
    <w:rsid w:val="001B29E2"/>
    <w:rsid w:val="001B33E4"/>
    <w:rsid w:val="001B39FE"/>
    <w:rsid w:val="001B4253"/>
    <w:rsid w:val="001B42D9"/>
    <w:rsid w:val="001B43AA"/>
    <w:rsid w:val="001B478B"/>
    <w:rsid w:val="001B501E"/>
    <w:rsid w:val="001B503F"/>
    <w:rsid w:val="001B573E"/>
    <w:rsid w:val="001B5E44"/>
    <w:rsid w:val="001B5FA7"/>
    <w:rsid w:val="001B61C1"/>
    <w:rsid w:val="001B657C"/>
    <w:rsid w:val="001B6614"/>
    <w:rsid w:val="001B751D"/>
    <w:rsid w:val="001B76A4"/>
    <w:rsid w:val="001C0B28"/>
    <w:rsid w:val="001C0D06"/>
    <w:rsid w:val="001C1040"/>
    <w:rsid w:val="001C1897"/>
    <w:rsid w:val="001C327A"/>
    <w:rsid w:val="001C333D"/>
    <w:rsid w:val="001C379E"/>
    <w:rsid w:val="001C37AF"/>
    <w:rsid w:val="001C3886"/>
    <w:rsid w:val="001C3CD3"/>
    <w:rsid w:val="001C456A"/>
    <w:rsid w:val="001C4BA8"/>
    <w:rsid w:val="001C51FA"/>
    <w:rsid w:val="001C53AE"/>
    <w:rsid w:val="001D116D"/>
    <w:rsid w:val="001D1371"/>
    <w:rsid w:val="001D1D21"/>
    <w:rsid w:val="001D2620"/>
    <w:rsid w:val="001D2CD7"/>
    <w:rsid w:val="001D3AB5"/>
    <w:rsid w:val="001D3AC5"/>
    <w:rsid w:val="001D4830"/>
    <w:rsid w:val="001D496A"/>
    <w:rsid w:val="001D505C"/>
    <w:rsid w:val="001D5CA1"/>
    <w:rsid w:val="001D687A"/>
    <w:rsid w:val="001D7255"/>
    <w:rsid w:val="001E0FFB"/>
    <w:rsid w:val="001E14AC"/>
    <w:rsid w:val="001E1AF1"/>
    <w:rsid w:val="001E37C1"/>
    <w:rsid w:val="001E594D"/>
    <w:rsid w:val="001E5B0F"/>
    <w:rsid w:val="001E5C0D"/>
    <w:rsid w:val="001E60E5"/>
    <w:rsid w:val="001E658B"/>
    <w:rsid w:val="001E6E7F"/>
    <w:rsid w:val="001F0023"/>
    <w:rsid w:val="001F05D2"/>
    <w:rsid w:val="001F0640"/>
    <w:rsid w:val="001F17B0"/>
    <w:rsid w:val="001F22A3"/>
    <w:rsid w:val="001F275D"/>
    <w:rsid w:val="001F2ED9"/>
    <w:rsid w:val="001F3713"/>
    <w:rsid w:val="001F4D67"/>
    <w:rsid w:val="001F5165"/>
    <w:rsid w:val="001F669F"/>
    <w:rsid w:val="001F6FE8"/>
    <w:rsid w:val="00200C8F"/>
    <w:rsid w:val="00201107"/>
    <w:rsid w:val="00201200"/>
    <w:rsid w:val="002015F2"/>
    <w:rsid w:val="00201B14"/>
    <w:rsid w:val="00203EC4"/>
    <w:rsid w:val="002042EC"/>
    <w:rsid w:val="0020639B"/>
    <w:rsid w:val="002065B1"/>
    <w:rsid w:val="00207AEA"/>
    <w:rsid w:val="00207B27"/>
    <w:rsid w:val="00207C68"/>
    <w:rsid w:val="002112D8"/>
    <w:rsid w:val="00212AD2"/>
    <w:rsid w:val="00212F51"/>
    <w:rsid w:val="0021364D"/>
    <w:rsid w:val="00213679"/>
    <w:rsid w:val="0021377D"/>
    <w:rsid w:val="00213FD8"/>
    <w:rsid w:val="00215865"/>
    <w:rsid w:val="00215E53"/>
    <w:rsid w:val="00216A5F"/>
    <w:rsid w:val="00216DF8"/>
    <w:rsid w:val="002175F8"/>
    <w:rsid w:val="002208C4"/>
    <w:rsid w:val="00221248"/>
    <w:rsid w:val="00222560"/>
    <w:rsid w:val="002231EF"/>
    <w:rsid w:val="002234F9"/>
    <w:rsid w:val="002250C9"/>
    <w:rsid w:val="002254A3"/>
    <w:rsid w:val="002256E5"/>
    <w:rsid w:val="0022594C"/>
    <w:rsid w:val="00225A96"/>
    <w:rsid w:val="002266A0"/>
    <w:rsid w:val="002266F1"/>
    <w:rsid w:val="00226A56"/>
    <w:rsid w:val="0022708A"/>
    <w:rsid w:val="00227D13"/>
    <w:rsid w:val="00230406"/>
    <w:rsid w:val="0023055C"/>
    <w:rsid w:val="0023183F"/>
    <w:rsid w:val="00231C1C"/>
    <w:rsid w:val="00232A0A"/>
    <w:rsid w:val="002343E1"/>
    <w:rsid w:val="002344D5"/>
    <w:rsid w:val="00235BC6"/>
    <w:rsid w:val="00235C26"/>
    <w:rsid w:val="00236228"/>
    <w:rsid w:val="002372FD"/>
    <w:rsid w:val="00237726"/>
    <w:rsid w:val="00237785"/>
    <w:rsid w:val="00237796"/>
    <w:rsid w:val="0024049F"/>
    <w:rsid w:val="0024063F"/>
    <w:rsid w:val="002406AE"/>
    <w:rsid w:val="00241466"/>
    <w:rsid w:val="00241BE2"/>
    <w:rsid w:val="00242263"/>
    <w:rsid w:val="0024238D"/>
    <w:rsid w:val="00242D53"/>
    <w:rsid w:val="00242ED1"/>
    <w:rsid w:val="002433EB"/>
    <w:rsid w:val="0024351F"/>
    <w:rsid w:val="00243529"/>
    <w:rsid w:val="002437C4"/>
    <w:rsid w:val="00243849"/>
    <w:rsid w:val="00244667"/>
    <w:rsid w:val="00244705"/>
    <w:rsid w:val="00244CF6"/>
    <w:rsid w:val="0024594A"/>
    <w:rsid w:val="0024606C"/>
    <w:rsid w:val="0024625D"/>
    <w:rsid w:val="002465FF"/>
    <w:rsid w:val="00246834"/>
    <w:rsid w:val="00246CBA"/>
    <w:rsid w:val="0024715E"/>
    <w:rsid w:val="00247FB8"/>
    <w:rsid w:val="0025033B"/>
    <w:rsid w:val="00250D29"/>
    <w:rsid w:val="00250D67"/>
    <w:rsid w:val="002518D7"/>
    <w:rsid w:val="00251B14"/>
    <w:rsid w:val="0025367A"/>
    <w:rsid w:val="0025394D"/>
    <w:rsid w:val="00253CE0"/>
    <w:rsid w:val="0025526D"/>
    <w:rsid w:val="002554F5"/>
    <w:rsid w:val="00255501"/>
    <w:rsid w:val="00255F80"/>
    <w:rsid w:val="002560C1"/>
    <w:rsid w:val="00256167"/>
    <w:rsid w:val="00256324"/>
    <w:rsid w:val="00256363"/>
    <w:rsid w:val="00256512"/>
    <w:rsid w:val="00260002"/>
    <w:rsid w:val="0026030D"/>
    <w:rsid w:val="00260E9A"/>
    <w:rsid w:val="0026217D"/>
    <w:rsid w:val="00262564"/>
    <w:rsid w:val="00262701"/>
    <w:rsid w:val="0026272E"/>
    <w:rsid w:val="00262875"/>
    <w:rsid w:val="0026311C"/>
    <w:rsid w:val="0026405C"/>
    <w:rsid w:val="00264068"/>
    <w:rsid w:val="0026421C"/>
    <w:rsid w:val="00264231"/>
    <w:rsid w:val="002642E2"/>
    <w:rsid w:val="002647DC"/>
    <w:rsid w:val="0026520F"/>
    <w:rsid w:val="002652FA"/>
    <w:rsid w:val="002655E2"/>
    <w:rsid w:val="002661D4"/>
    <w:rsid w:val="00266410"/>
    <w:rsid w:val="0026669C"/>
    <w:rsid w:val="002670C6"/>
    <w:rsid w:val="002702D7"/>
    <w:rsid w:val="00271731"/>
    <w:rsid w:val="002718FA"/>
    <w:rsid w:val="00271961"/>
    <w:rsid w:val="00271CC6"/>
    <w:rsid w:val="00272D7C"/>
    <w:rsid w:val="002751F1"/>
    <w:rsid w:val="002758BA"/>
    <w:rsid w:val="00275A82"/>
    <w:rsid w:val="00276D65"/>
    <w:rsid w:val="00276E07"/>
    <w:rsid w:val="00276EB0"/>
    <w:rsid w:val="00276FD1"/>
    <w:rsid w:val="0027774F"/>
    <w:rsid w:val="00280572"/>
    <w:rsid w:val="00282499"/>
    <w:rsid w:val="00282EB5"/>
    <w:rsid w:val="00282F0B"/>
    <w:rsid w:val="00283C15"/>
    <w:rsid w:val="00283FFA"/>
    <w:rsid w:val="0028674C"/>
    <w:rsid w:val="002868D1"/>
    <w:rsid w:val="002871AC"/>
    <w:rsid w:val="002879B4"/>
    <w:rsid w:val="00287E98"/>
    <w:rsid w:val="0029031D"/>
    <w:rsid w:val="00290880"/>
    <w:rsid w:val="00290D1C"/>
    <w:rsid w:val="00290FB8"/>
    <w:rsid w:val="002926C3"/>
    <w:rsid w:val="00292877"/>
    <w:rsid w:val="00293D2F"/>
    <w:rsid w:val="00294FC2"/>
    <w:rsid w:val="00295475"/>
    <w:rsid w:val="00295E2F"/>
    <w:rsid w:val="0029617C"/>
    <w:rsid w:val="002963A5"/>
    <w:rsid w:val="002967C6"/>
    <w:rsid w:val="00297760"/>
    <w:rsid w:val="00297A4D"/>
    <w:rsid w:val="00297ECD"/>
    <w:rsid w:val="002A024F"/>
    <w:rsid w:val="002A107F"/>
    <w:rsid w:val="002A15F6"/>
    <w:rsid w:val="002A1A7E"/>
    <w:rsid w:val="002A1E79"/>
    <w:rsid w:val="002A46A4"/>
    <w:rsid w:val="002A4A49"/>
    <w:rsid w:val="002A4A5F"/>
    <w:rsid w:val="002A5BED"/>
    <w:rsid w:val="002A5CE0"/>
    <w:rsid w:val="002A63A9"/>
    <w:rsid w:val="002B05BA"/>
    <w:rsid w:val="002B10B0"/>
    <w:rsid w:val="002B122E"/>
    <w:rsid w:val="002B2DAA"/>
    <w:rsid w:val="002B3AA0"/>
    <w:rsid w:val="002B3C7C"/>
    <w:rsid w:val="002B416D"/>
    <w:rsid w:val="002B4BB2"/>
    <w:rsid w:val="002B4E86"/>
    <w:rsid w:val="002B5B9D"/>
    <w:rsid w:val="002B62C9"/>
    <w:rsid w:val="002B6634"/>
    <w:rsid w:val="002B6657"/>
    <w:rsid w:val="002B6EB5"/>
    <w:rsid w:val="002C02A5"/>
    <w:rsid w:val="002C1579"/>
    <w:rsid w:val="002C1DDA"/>
    <w:rsid w:val="002C1EF9"/>
    <w:rsid w:val="002C2CB9"/>
    <w:rsid w:val="002C40DD"/>
    <w:rsid w:val="002C4DBD"/>
    <w:rsid w:val="002C54A8"/>
    <w:rsid w:val="002C5F11"/>
    <w:rsid w:val="002C5F71"/>
    <w:rsid w:val="002C6D7F"/>
    <w:rsid w:val="002C73DB"/>
    <w:rsid w:val="002C73F2"/>
    <w:rsid w:val="002C7A7C"/>
    <w:rsid w:val="002C7C01"/>
    <w:rsid w:val="002D04C0"/>
    <w:rsid w:val="002D0F1A"/>
    <w:rsid w:val="002D4D49"/>
    <w:rsid w:val="002D589F"/>
    <w:rsid w:val="002D76A1"/>
    <w:rsid w:val="002D79A1"/>
    <w:rsid w:val="002E1617"/>
    <w:rsid w:val="002E1DD5"/>
    <w:rsid w:val="002E2662"/>
    <w:rsid w:val="002E48C2"/>
    <w:rsid w:val="002E4C1F"/>
    <w:rsid w:val="002E61C3"/>
    <w:rsid w:val="002E70B5"/>
    <w:rsid w:val="002F0290"/>
    <w:rsid w:val="002F1284"/>
    <w:rsid w:val="002F1F07"/>
    <w:rsid w:val="002F20D9"/>
    <w:rsid w:val="002F25E4"/>
    <w:rsid w:val="002F26BD"/>
    <w:rsid w:val="002F304D"/>
    <w:rsid w:val="002F34AD"/>
    <w:rsid w:val="002F369E"/>
    <w:rsid w:val="002F3B7E"/>
    <w:rsid w:val="002F4195"/>
    <w:rsid w:val="002F4D5F"/>
    <w:rsid w:val="002F5081"/>
    <w:rsid w:val="002F5BAB"/>
    <w:rsid w:val="002F6194"/>
    <w:rsid w:val="002F6539"/>
    <w:rsid w:val="002F6A99"/>
    <w:rsid w:val="002F6C90"/>
    <w:rsid w:val="002F70A5"/>
    <w:rsid w:val="002F78DE"/>
    <w:rsid w:val="002F7D5F"/>
    <w:rsid w:val="002F7F49"/>
    <w:rsid w:val="003020E3"/>
    <w:rsid w:val="00302279"/>
    <w:rsid w:val="0030339B"/>
    <w:rsid w:val="0030341B"/>
    <w:rsid w:val="00303770"/>
    <w:rsid w:val="00304239"/>
    <w:rsid w:val="00304A39"/>
    <w:rsid w:val="00305F24"/>
    <w:rsid w:val="003062E5"/>
    <w:rsid w:val="00306D3D"/>
    <w:rsid w:val="003077CF"/>
    <w:rsid w:val="00310466"/>
    <w:rsid w:val="0031338F"/>
    <w:rsid w:val="00313FB3"/>
    <w:rsid w:val="0031410C"/>
    <w:rsid w:val="00314194"/>
    <w:rsid w:val="003141E1"/>
    <w:rsid w:val="00314C05"/>
    <w:rsid w:val="00315667"/>
    <w:rsid w:val="00316CCE"/>
    <w:rsid w:val="0031716F"/>
    <w:rsid w:val="003202CC"/>
    <w:rsid w:val="00320303"/>
    <w:rsid w:val="00320673"/>
    <w:rsid w:val="00321543"/>
    <w:rsid w:val="00322149"/>
    <w:rsid w:val="003222D3"/>
    <w:rsid w:val="00322602"/>
    <w:rsid w:val="00323018"/>
    <w:rsid w:val="00323200"/>
    <w:rsid w:val="00323270"/>
    <w:rsid w:val="003243AC"/>
    <w:rsid w:val="003243DA"/>
    <w:rsid w:val="00324645"/>
    <w:rsid w:val="003256D5"/>
    <w:rsid w:val="00325AC2"/>
    <w:rsid w:val="00326308"/>
    <w:rsid w:val="0032653C"/>
    <w:rsid w:val="00327825"/>
    <w:rsid w:val="003306F5"/>
    <w:rsid w:val="00330F5E"/>
    <w:rsid w:val="00331676"/>
    <w:rsid w:val="00332AC0"/>
    <w:rsid w:val="00332C4D"/>
    <w:rsid w:val="00332C5C"/>
    <w:rsid w:val="00334539"/>
    <w:rsid w:val="00334F8D"/>
    <w:rsid w:val="00334FB5"/>
    <w:rsid w:val="00336F82"/>
    <w:rsid w:val="0034175A"/>
    <w:rsid w:val="00343815"/>
    <w:rsid w:val="00343A78"/>
    <w:rsid w:val="00343D3B"/>
    <w:rsid w:val="003440ED"/>
    <w:rsid w:val="00344597"/>
    <w:rsid w:val="00344EE1"/>
    <w:rsid w:val="003456DF"/>
    <w:rsid w:val="00345B41"/>
    <w:rsid w:val="003460EF"/>
    <w:rsid w:val="00346FC9"/>
    <w:rsid w:val="00350B12"/>
    <w:rsid w:val="00351818"/>
    <w:rsid w:val="0035192B"/>
    <w:rsid w:val="00351BF9"/>
    <w:rsid w:val="00351EBB"/>
    <w:rsid w:val="00352A25"/>
    <w:rsid w:val="00352B4B"/>
    <w:rsid w:val="00354182"/>
    <w:rsid w:val="003546A1"/>
    <w:rsid w:val="00354FDF"/>
    <w:rsid w:val="00355351"/>
    <w:rsid w:val="00356BC8"/>
    <w:rsid w:val="003602E5"/>
    <w:rsid w:val="003602FC"/>
    <w:rsid w:val="00360E2F"/>
    <w:rsid w:val="00363005"/>
    <w:rsid w:val="00363318"/>
    <w:rsid w:val="00363B2C"/>
    <w:rsid w:val="00364270"/>
    <w:rsid w:val="0036546E"/>
    <w:rsid w:val="00365DAE"/>
    <w:rsid w:val="0036695F"/>
    <w:rsid w:val="00366C53"/>
    <w:rsid w:val="00367A6F"/>
    <w:rsid w:val="00367AE4"/>
    <w:rsid w:val="00371B92"/>
    <w:rsid w:val="00372511"/>
    <w:rsid w:val="0037281C"/>
    <w:rsid w:val="00372EB8"/>
    <w:rsid w:val="0037387A"/>
    <w:rsid w:val="00373D07"/>
    <w:rsid w:val="003743B0"/>
    <w:rsid w:val="003744C4"/>
    <w:rsid w:val="00375307"/>
    <w:rsid w:val="003801FE"/>
    <w:rsid w:val="003804DF"/>
    <w:rsid w:val="00380959"/>
    <w:rsid w:val="00381021"/>
    <w:rsid w:val="003822E0"/>
    <w:rsid w:val="003835F8"/>
    <w:rsid w:val="0038372D"/>
    <w:rsid w:val="0038450E"/>
    <w:rsid w:val="003845E8"/>
    <w:rsid w:val="0038463E"/>
    <w:rsid w:val="00384B61"/>
    <w:rsid w:val="0038606A"/>
    <w:rsid w:val="003862C6"/>
    <w:rsid w:val="00386717"/>
    <w:rsid w:val="00386EB7"/>
    <w:rsid w:val="00386ED8"/>
    <w:rsid w:val="00387D0D"/>
    <w:rsid w:val="003903BB"/>
    <w:rsid w:val="003908E6"/>
    <w:rsid w:val="00391D58"/>
    <w:rsid w:val="003924E7"/>
    <w:rsid w:val="0039377D"/>
    <w:rsid w:val="0039394D"/>
    <w:rsid w:val="00393A22"/>
    <w:rsid w:val="00393AA5"/>
    <w:rsid w:val="00395132"/>
    <w:rsid w:val="003951A9"/>
    <w:rsid w:val="00395B4A"/>
    <w:rsid w:val="00395D62"/>
    <w:rsid w:val="0039620C"/>
    <w:rsid w:val="003963ED"/>
    <w:rsid w:val="00396401"/>
    <w:rsid w:val="00397525"/>
    <w:rsid w:val="00397844"/>
    <w:rsid w:val="003978DD"/>
    <w:rsid w:val="003A125E"/>
    <w:rsid w:val="003A183B"/>
    <w:rsid w:val="003A1D8B"/>
    <w:rsid w:val="003A28DE"/>
    <w:rsid w:val="003A34DE"/>
    <w:rsid w:val="003A3A6E"/>
    <w:rsid w:val="003A4094"/>
    <w:rsid w:val="003A47EE"/>
    <w:rsid w:val="003A4858"/>
    <w:rsid w:val="003A5467"/>
    <w:rsid w:val="003A586C"/>
    <w:rsid w:val="003A5BC3"/>
    <w:rsid w:val="003A64CD"/>
    <w:rsid w:val="003A7D98"/>
    <w:rsid w:val="003B00E5"/>
    <w:rsid w:val="003B03DE"/>
    <w:rsid w:val="003B1705"/>
    <w:rsid w:val="003B2418"/>
    <w:rsid w:val="003B3ACB"/>
    <w:rsid w:val="003B528F"/>
    <w:rsid w:val="003B5446"/>
    <w:rsid w:val="003B58FD"/>
    <w:rsid w:val="003B6656"/>
    <w:rsid w:val="003B67C0"/>
    <w:rsid w:val="003B686F"/>
    <w:rsid w:val="003B7136"/>
    <w:rsid w:val="003B74FF"/>
    <w:rsid w:val="003B7D26"/>
    <w:rsid w:val="003C09B7"/>
    <w:rsid w:val="003C14D1"/>
    <w:rsid w:val="003C28A6"/>
    <w:rsid w:val="003C2AD0"/>
    <w:rsid w:val="003C2BFA"/>
    <w:rsid w:val="003C4AD1"/>
    <w:rsid w:val="003C4C47"/>
    <w:rsid w:val="003C53F8"/>
    <w:rsid w:val="003C5FD6"/>
    <w:rsid w:val="003C7688"/>
    <w:rsid w:val="003D001E"/>
    <w:rsid w:val="003D07DF"/>
    <w:rsid w:val="003D0A55"/>
    <w:rsid w:val="003D0B4F"/>
    <w:rsid w:val="003D1ECA"/>
    <w:rsid w:val="003D23B1"/>
    <w:rsid w:val="003D2FAD"/>
    <w:rsid w:val="003D345C"/>
    <w:rsid w:val="003D3AA4"/>
    <w:rsid w:val="003D4408"/>
    <w:rsid w:val="003D4DCF"/>
    <w:rsid w:val="003D5C5E"/>
    <w:rsid w:val="003D6C80"/>
    <w:rsid w:val="003D7294"/>
    <w:rsid w:val="003D7612"/>
    <w:rsid w:val="003D762D"/>
    <w:rsid w:val="003E00E7"/>
    <w:rsid w:val="003E016F"/>
    <w:rsid w:val="003E0752"/>
    <w:rsid w:val="003E0892"/>
    <w:rsid w:val="003E31B6"/>
    <w:rsid w:val="003E4058"/>
    <w:rsid w:val="003E526A"/>
    <w:rsid w:val="003E571C"/>
    <w:rsid w:val="003E57DB"/>
    <w:rsid w:val="003E5AA1"/>
    <w:rsid w:val="003E5B7E"/>
    <w:rsid w:val="003E6594"/>
    <w:rsid w:val="003F0736"/>
    <w:rsid w:val="003F1964"/>
    <w:rsid w:val="003F291D"/>
    <w:rsid w:val="003F32A4"/>
    <w:rsid w:val="003F3BF4"/>
    <w:rsid w:val="003F3C0F"/>
    <w:rsid w:val="003F4C8F"/>
    <w:rsid w:val="003F4CD1"/>
    <w:rsid w:val="003F5A83"/>
    <w:rsid w:val="003F7A72"/>
    <w:rsid w:val="003F7B01"/>
    <w:rsid w:val="004000AC"/>
    <w:rsid w:val="00400EBA"/>
    <w:rsid w:val="00401884"/>
    <w:rsid w:val="00402C32"/>
    <w:rsid w:val="0040346B"/>
    <w:rsid w:val="004040DE"/>
    <w:rsid w:val="004044EF"/>
    <w:rsid w:val="004046F7"/>
    <w:rsid w:val="00404E22"/>
    <w:rsid w:val="0040523C"/>
    <w:rsid w:val="0040656B"/>
    <w:rsid w:val="004068D1"/>
    <w:rsid w:val="00407110"/>
    <w:rsid w:val="00410C67"/>
    <w:rsid w:val="00412285"/>
    <w:rsid w:val="00412C52"/>
    <w:rsid w:val="004132D4"/>
    <w:rsid w:val="004133DA"/>
    <w:rsid w:val="00414378"/>
    <w:rsid w:val="00414DFB"/>
    <w:rsid w:val="00415992"/>
    <w:rsid w:val="004170B1"/>
    <w:rsid w:val="00421BAC"/>
    <w:rsid w:val="00421D6F"/>
    <w:rsid w:val="00423904"/>
    <w:rsid w:val="0042516F"/>
    <w:rsid w:val="00425E6C"/>
    <w:rsid w:val="004262F2"/>
    <w:rsid w:val="004266CC"/>
    <w:rsid w:val="00426EEE"/>
    <w:rsid w:val="004273BF"/>
    <w:rsid w:val="00427736"/>
    <w:rsid w:val="004277A2"/>
    <w:rsid w:val="00427822"/>
    <w:rsid w:val="00427A39"/>
    <w:rsid w:val="0043080D"/>
    <w:rsid w:val="00430D79"/>
    <w:rsid w:val="0043259B"/>
    <w:rsid w:val="0043272C"/>
    <w:rsid w:val="004329C8"/>
    <w:rsid w:val="00432F86"/>
    <w:rsid w:val="004330E3"/>
    <w:rsid w:val="00433E8D"/>
    <w:rsid w:val="0043409F"/>
    <w:rsid w:val="00434180"/>
    <w:rsid w:val="004349AC"/>
    <w:rsid w:val="00434AF0"/>
    <w:rsid w:val="0043568A"/>
    <w:rsid w:val="004356EB"/>
    <w:rsid w:val="00435FB3"/>
    <w:rsid w:val="00436103"/>
    <w:rsid w:val="004361F7"/>
    <w:rsid w:val="00436586"/>
    <w:rsid w:val="00436CB1"/>
    <w:rsid w:val="00437094"/>
    <w:rsid w:val="004371DE"/>
    <w:rsid w:val="00437D34"/>
    <w:rsid w:val="00440288"/>
    <w:rsid w:val="00440708"/>
    <w:rsid w:val="0044086B"/>
    <w:rsid w:val="00440A73"/>
    <w:rsid w:val="004411DF"/>
    <w:rsid w:val="004416A7"/>
    <w:rsid w:val="00442DC4"/>
    <w:rsid w:val="00443875"/>
    <w:rsid w:val="004439B6"/>
    <w:rsid w:val="00443A29"/>
    <w:rsid w:val="00445B3E"/>
    <w:rsid w:val="00445B4E"/>
    <w:rsid w:val="00445D28"/>
    <w:rsid w:val="00445D32"/>
    <w:rsid w:val="00446BDB"/>
    <w:rsid w:val="004472EF"/>
    <w:rsid w:val="0044749E"/>
    <w:rsid w:val="00447B19"/>
    <w:rsid w:val="00447FAE"/>
    <w:rsid w:val="0045087A"/>
    <w:rsid w:val="00451272"/>
    <w:rsid w:val="0045159A"/>
    <w:rsid w:val="0045209C"/>
    <w:rsid w:val="00453299"/>
    <w:rsid w:val="00453830"/>
    <w:rsid w:val="00453FB2"/>
    <w:rsid w:val="00454536"/>
    <w:rsid w:val="00454592"/>
    <w:rsid w:val="004569C5"/>
    <w:rsid w:val="00456A40"/>
    <w:rsid w:val="00457D36"/>
    <w:rsid w:val="00460DA7"/>
    <w:rsid w:val="00461201"/>
    <w:rsid w:val="004612F4"/>
    <w:rsid w:val="00461EBC"/>
    <w:rsid w:val="00462285"/>
    <w:rsid w:val="00463E29"/>
    <w:rsid w:val="00463EEF"/>
    <w:rsid w:val="004662C3"/>
    <w:rsid w:val="00466506"/>
    <w:rsid w:val="004675DE"/>
    <w:rsid w:val="00470092"/>
    <w:rsid w:val="0047027C"/>
    <w:rsid w:val="004718D0"/>
    <w:rsid w:val="0047239B"/>
    <w:rsid w:val="00472615"/>
    <w:rsid w:val="00472CB9"/>
    <w:rsid w:val="00472DC6"/>
    <w:rsid w:val="00473358"/>
    <w:rsid w:val="00473C7D"/>
    <w:rsid w:val="00474B47"/>
    <w:rsid w:val="00474DE8"/>
    <w:rsid w:val="00474E85"/>
    <w:rsid w:val="00475256"/>
    <w:rsid w:val="00475A7C"/>
    <w:rsid w:val="00475EE8"/>
    <w:rsid w:val="0047628B"/>
    <w:rsid w:val="00476632"/>
    <w:rsid w:val="004771D3"/>
    <w:rsid w:val="004773B9"/>
    <w:rsid w:val="00477DC4"/>
    <w:rsid w:val="00481391"/>
    <w:rsid w:val="004817D1"/>
    <w:rsid w:val="004819D8"/>
    <w:rsid w:val="00482F3C"/>
    <w:rsid w:val="00485601"/>
    <w:rsid w:val="00486AD5"/>
    <w:rsid w:val="0048740F"/>
    <w:rsid w:val="0049077F"/>
    <w:rsid w:val="00490914"/>
    <w:rsid w:val="00491003"/>
    <w:rsid w:val="00491DD7"/>
    <w:rsid w:val="004944BA"/>
    <w:rsid w:val="004948E9"/>
    <w:rsid w:val="0049510B"/>
    <w:rsid w:val="004953C5"/>
    <w:rsid w:val="00495987"/>
    <w:rsid w:val="00495ED0"/>
    <w:rsid w:val="00496A29"/>
    <w:rsid w:val="004A0198"/>
    <w:rsid w:val="004A0969"/>
    <w:rsid w:val="004A198B"/>
    <w:rsid w:val="004A234C"/>
    <w:rsid w:val="004A23BA"/>
    <w:rsid w:val="004A34B6"/>
    <w:rsid w:val="004A40D3"/>
    <w:rsid w:val="004A44A4"/>
    <w:rsid w:val="004A4867"/>
    <w:rsid w:val="004A4903"/>
    <w:rsid w:val="004A5430"/>
    <w:rsid w:val="004A5E44"/>
    <w:rsid w:val="004A61B6"/>
    <w:rsid w:val="004A6A84"/>
    <w:rsid w:val="004B0761"/>
    <w:rsid w:val="004B241A"/>
    <w:rsid w:val="004B2BD0"/>
    <w:rsid w:val="004B2DFC"/>
    <w:rsid w:val="004B2E97"/>
    <w:rsid w:val="004B37BF"/>
    <w:rsid w:val="004B436B"/>
    <w:rsid w:val="004B580D"/>
    <w:rsid w:val="004B5CFE"/>
    <w:rsid w:val="004B634F"/>
    <w:rsid w:val="004B6736"/>
    <w:rsid w:val="004B7DB4"/>
    <w:rsid w:val="004B7F45"/>
    <w:rsid w:val="004C00F4"/>
    <w:rsid w:val="004C12F3"/>
    <w:rsid w:val="004C1EC6"/>
    <w:rsid w:val="004C2655"/>
    <w:rsid w:val="004C26D1"/>
    <w:rsid w:val="004C288C"/>
    <w:rsid w:val="004C3275"/>
    <w:rsid w:val="004C3681"/>
    <w:rsid w:val="004C3F6A"/>
    <w:rsid w:val="004C4230"/>
    <w:rsid w:val="004C5919"/>
    <w:rsid w:val="004C5D07"/>
    <w:rsid w:val="004C6852"/>
    <w:rsid w:val="004C70E0"/>
    <w:rsid w:val="004D037A"/>
    <w:rsid w:val="004D089F"/>
    <w:rsid w:val="004D0AD3"/>
    <w:rsid w:val="004D0C67"/>
    <w:rsid w:val="004D1F27"/>
    <w:rsid w:val="004D3F26"/>
    <w:rsid w:val="004D4712"/>
    <w:rsid w:val="004D4DEE"/>
    <w:rsid w:val="004D4F9B"/>
    <w:rsid w:val="004D5B6A"/>
    <w:rsid w:val="004D7382"/>
    <w:rsid w:val="004D795D"/>
    <w:rsid w:val="004D7D16"/>
    <w:rsid w:val="004E17F9"/>
    <w:rsid w:val="004E1CEA"/>
    <w:rsid w:val="004E1E5B"/>
    <w:rsid w:val="004E27D4"/>
    <w:rsid w:val="004E4A9A"/>
    <w:rsid w:val="004E56DC"/>
    <w:rsid w:val="004E5A56"/>
    <w:rsid w:val="004E6587"/>
    <w:rsid w:val="004E668F"/>
    <w:rsid w:val="004E696B"/>
    <w:rsid w:val="004E7491"/>
    <w:rsid w:val="004E785B"/>
    <w:rsid w:val="004E7EFA"/>
    <w:rsid w:val="004F0089"/>
    <w:rsid w:val="004F141B"/>
    <w:rsid w:val="004F231E"/>
    <w:rsid w:val="004F25E2"/>
    <w:rsid w:val="004F27C3"/>
    <w:rsid w:val="004F2B0C"/>
    <w:rsid w:val="004F2D16"/>
    <w:rsid w:val="004F2DC2"/>
    <w:rsid w:val="004F3BEC"/>
    <w:rsid w:val="004F3C1B"/>
    <w:rsid w:val="004F3C42"/>
    <w:rsid w:val="004F4051"/>
    <w:rsid w:val="004F4985"/>
    <w:rsid w:val="004F588D"/>
    <w:rsid w:val="004F6619"/>
    <w:rsid w:val="004F72F8"/>
    <w:rsid w:val="004F73C8"/>
    <w:rsid w:val="005025AE"/>
    <w:rsid w:val="005026E4"/>
    <w:rsid w:val="0050298D"/>
    <w:rsid w:val="00502C6C"/>
    <w:rsid w:val="00504FB2"/>
    <w:rsid w:val="0050539D"/>
    <w:rsid w:val="0050571C"/>
    <w:rsid w:val="00505C17"/>
    <w:rsid w:val="00510A44"/>
    <w:rsid w:val="005111F9"/>
    <w:rsid w:val="0051317B"/>
    <w:rsid w:val="005139E6"/>
    <w:rsid w:val="00513C7A"/>
    <w:rsid w:val="00514033"/>
    <w:rsid w:val="005144B1"/>
    <w:rsid w:val="0051535F"/>
    <w:rsid w:val="00516BBD"/>
    <w:rsid w:val="00517486"/>
    <w:rsid w:val="00517C46"/>
    <w:rsid w:val="00517FEA"/>
    <w:rsid w:val="005204CF"/>
    <w:rsid w:val="005209EE"/>
    <w:rsid w:val="00522C42"/>
    <w:rsid w:val="005238C2"/>
    <w:rsid w:val="00523A46"/>
    <w:rsid w:val="00524028"/>
    <w:rsid w:val="00524169"/>
    <w:rsid w:val="00524DE1"/>
    <w:rsid w:val="00525E3C"/>
    <w:rsid w:val="005261D8"/>
    <w:rsid w:val="00526D8A"/>
    <w:rsid w:val="00527068"/>
    <w:rsid w:val="00530915"/>
    <w:rsid w:val="00531121"/>
    <w:rsid w:val="00531E8C"/>
    <w:rsid w:val="0053295C"/>
    <w:rsid w:val="00532E8D"/>
    <w:rsid w:val="00533597"/>
    <w:rsid w:val="005337F5"/>
    <w:rsid w:val="005353D2"/>
    <w:rsid w:val="00535B03"/>
    <w:rsid w:val="00535EB2"/>
    <w:rsid w:val="0053604B"/>
    <w:rsid w:val="00536CC5"/>
    <w:rsid w:val="00540046"/>
    <w:rsid w:val="005413AF"/>
    <w:rsid w:val="005415C5"/>
    <w:rsid w:val="00541E75"/>
    <w:rsid w:val="005420A6"/>
    <w:rsid w:val="005421AB"/>
    <w:rsid w:val="005429ED"/>
    <w:rsid w:val="00542DBC"/>
    <w:rsid w:val="00542F42"/>
    <w:rsid w:val="00544954"/>
    <w:rsid w:val="00544EA4"/>
    <w:rsid w:val="00545C26"/>
    <w:rsid w:val="00545C2F"/>
    <w:rsid w:val="00545F3F"/>
    <w:rsid w:val="00546E29"/>
    <w:rsid w:val="005472FF"/>
    <w:rsid w:val="00550507"/>
    <w:rsid w:val="005506FE"/>
    <w:rsid w:val="005508F3"/>
    <w:rsid w:val="00552915"/>
    <w:rsid w:val="00553605"/>
    <w:rsid w:val="00553BA2"/>
    <w:rsid w:val="005549DE"/>
    <w:rsid w:val="00556320"/>
    <w:rsid w:val="00556C8B"/>
    <w:rsid w:val="00556FF6"/>
    <w:rsid w:val="0055738C"/>
    <w:rsid w:val="00557CA4"/>
    <w:rsid w:val="00561497"/>
    <w:rsid w:val="00561ABA"/>
    <w:rsid w:val="00561AC5"/>
    <w:rsid w:val="00561C0A"/>
    <w:rsid w:val="00562396"/>
    <w:rsid w:val="00563347"/>
    <w:rsid w:val="00564CF1"/>
    <w:rsid w:val="00565006"/>
    <w:rsid w:val="00565156"/>
    <w:rsid w:val="0056627F"/>
    <w:rsid w:val="005669EB"/>
    <w:rsid w:val="005706AE"/>
    <w:rsid w:val="0057078E"/>
    <w:rsid w:val="00571428"/>
    <w:rsid w:val="00571429"/>
    <w:rsid w:val="0057186F"/>
    <w:rsid w:val="00571AB0"/>
    <w:rsid w:val="005726C8"/>
    <w:rsid w:val="00572EE5"/>
    <w:rsid w:val="00573018"/>
    <w:rsid w:val="00573A8E"/>
    <w:rsid w:val="005740F6"/>
    <w:rsid w:val="0057441C"/>
    <w:rsid w:val="0057459F"/>
    <w:rsid w:val="0057477A"/>
    <w:rsid w:val="005747D4"/>
    <w:rsid w:val="005749B5"/>
    <w:rsid w:val="00574BE4"/>
    <w:rsid w:val="00575486"/>
    <w:rsid w:val="0057612C"/>
    <w:rsid w:val="00576B0B"/>
    <w:rsid w:val="00576CF3"/>
    <w:rsid w:val="00577AE7"/>
    <w:rsid w:val="00580932"/>
    <w:rsid w:val="00580DD0"/>
    <w:rsid w:val="00581BF0"/>
    <w:rsid w:val="00581C8B"/>
    <w:rsid w:val="00582236"/>
    <w:rsid w:val="0058379A"/>
    <w:rsid w:val="00584DC9"/>
    <w:rsid w:val="005857F5"/>
    <w:rsid w:val="0058630F"/>
    <w:rsid w:val="00586D0F"/>
    <w:rsid w:val="005872CC"/>
    <w:rsid w:val="00590646"/>
    <w:rsid w:val="00590941"/>
    <w:rsid w:val="005913CF"/>
    <w:rsid w:val="00591B88"/>
    <w:rsid w:val="005924BF"/>
    <w:rsid w:val="005935E4"/>
    <w:rsid w:val="005936AC"/>
    <w:rsid w:val="005941F8"/>
    <w:rsid w:val="00594BB0"/>
    <w:rsid w:val="00595BA4"/>
    <w:rsid w:val="00596FDD"/>
    <w:rsid w:val="0059773E"/>
    <w:rsid w:val="00597FC4"/>
    <w:rsid w:val="005A0100"/>
    <w:rsid w:val="005A0D2B"/>
    <w:rsid w:val="005A120E"/>
    <w:rsid w:val="005A2144"/>
    <w:rsid w:val="005A227C"/>
    <w:rsid w:val="005A2F12"/>
    <w:rsid w:val="005A3420"/>
    <w:rsid w:val="005A4645"/>
    <w:rsid w:val="005A5E16"/>
    <w:rsid w:val="005A5F23"/>
    <w:rsid w:val="005A69A9"/>
    <w:rsid w:val="005A6F3C"/>
    <w:rsid w:val="005A79F5"/>
    <w:rsid w:val="005A7A74"/>
    <w:rsid w:val="005B0115"/>
    <w:rsid w:val="005B1209"/>
    <w:rsid w:val="005B1DCC"/>
    <w:rsid w:val="005B1E5F"/>
    <w:rsid w:val="005B2888"/>
    <w:rsid w:val="005B2919"/>
    <w:rsid w:val="005B31DC"/>
    <w:rsid w:val="005B330B"/>
    <w:rsid w:val="005B424A"/>
    <w:rsid w:val="005B446E"/>
    <w:rsid w:val="005B4510"/>
    <w:rsid w:val="005B5428"/>
    <w:rsid w:val="005B586A"/>
    <w:rsid w:val="005B5BB8"/>
    <w:rsid w:val="005B6695"/>
    <w:rsid w:val="005B686C"/>
    <w:rsid w:val="005B73D1"/>
    <w:rsid w:val="005B7AF1"/>
    <w:rsid w:val="005C0CF3"/>
    <w:rsid w:val="005C1432"/>
    <w:rsid w:val="005C33FF"/>
    <w:rsid w:val="005C3DE9"/>
    <w:rsid w:val="005C4696"/>
    <w:rsid w:val="005C5EC4"/>
    <w:rsid w:val="005C66F9"/>
    <w:rsid w:val="005C784C"/>
    <w:rsid w:val="005C7A6C"/>
    <w:rsid w:val="005D01A8"/>
    <w:rsid w:val="005D0EC3"/>
    <w:rsid w:val="005D1314"/>
    <w:rsid w:val="005D217E"/>
    <w:rsid w:val="005D235E"/>
    <w:rsid w:val="005D271F"/>
    <w:rsid w:val="005D304F"/>
    <w:rsid w:val="005D30B8"/>
    <w:rsid w:val="005D38A4"/>
    <w:rsid w:val="005D4D2E"/>
    <w:rsid w:val="005D4D42"/>
    <w:rsid w:val="005D52FD"/>
    <w:rsid w:val="005D5EDA"/>
    <w:rsid w:val="005D67C9"/>
    <w:rsid w:val="005D6B4F"/>
    <w:rsid w:val="005D70A5"/>
    <w:rsid w:val="005D743E"/>
    <w:rsid w:val="005D7977"/>
    <w:rsid w:val="005E0443"/>
    <w:rsid w:val="005E1E0B"/>
    <w:rsid w:val="005E2184"/>
    <w:rsid w:val="005E24EC"/>
    <w:rsid w:val="005E2C14"/>
    <w:rsid w:val="005E39E3"/>
    <w:rsid w:val="005E39FA"/>
    <w:rsid w:val="005E3BCD"/>
    <w:rsid w:val="005E3C71"/>
    <w:rsid w:val="005E42DA"/>
    <w:rsid w:val="005E48AE"/>
    <w:rsid w:val="005E49E0"/>
    <w:rsid w:val="005E51B7"/>
    <w:rsid w:val="005E5483"/>
    <w:rsid w:val="005E54FE"/>
    <w:rsid w:val="005E5F28"/>
    <w:rsid w:val="005E6896"/>
    <w:rsid w:val="005E7D1C"/>
    <w:rsid w:val="005F065B"/>
    <w:rsid w:val="005F106D"/>
    <w:rsid w:val="005F2399"/>
    <w:rsid w:val="005F23A1"/>
    <w:rsid w:val="005F39DB"/>
    <w:rsid w:val="005F44A9"/>
    <w:rsid w:val="005F45A5"/>
    <w:rsid w:val="005F5132"/>
    <w:rsid w:val="005F6161"/>
    <w:rsid w:val="005F6864"/>
    <w:rsid w:val="005F7925"/>
    <w:rsid w:val="00600FB7"/>
    <w:rsid w:val="006017CE"/>
    <w:rsid w:val="006019C4"/>
    <w:rsid w:val="00601F37"/>
    <w:rsid w:val="00601F92"/>
    <w:rsid w:val="0060279A"/>
    <w:rsid w:val="00602A7B"/>
    <w:rsid w:val="00602E6C"/>
    <w:rsid w:val="00603358"/>
    <w:rsid w:val="006036AF"/>
    <w:rsid w:val="006037BE"/>
    <w:rsid w:val="00604143"/>
    <w:rsid w:val="00604D2A"/>
    <w:rsid w:val="0060512E"/>
    <w:rsid w:val="006053F1"/>
    <w:rsid w:val="006059F4"/>
    <w:rsid w:val="00605E8A"/>
    <w:rsid w:val="00605EC3"/>
    <w:rsid w:val="006071DE"/>
    <w:rsid w:val="00611EE8"/>
    <w:rsid w:val="00611FE6"/>
    <w:rsid w:val="00612621"/>
    <w:rsid w:val="00613253"/>
    <w:rsid w:val="00613405"/>
    <w:rsid w:val="006137BD"/>
    <w:rsid w:val="00614D39"/>
    <w:rsid w:val="00614DF2"/>
    <w:rsid w:val="00615634"/>
    <w:rsid w:val="00615CD5"/>
    <w:rsid w:val="00616771"/>
    <w:rsid w:val="006172E7"/>
    <w:rsid w:val="00617E2F"/>
    <w:rsid w:val="006205D3"/>
    <w:rsid w:val="00620915"/>
    <w:rsid w:val="0062163C"/>
    <w:rsid w:val="00621745"/>
    <w:rsid w:val="00622669"/>
    <w:rsid w:val="00622D75"/>
    <w:rsid w:val="00622E4B"/>
    <w:rsid w:val="00623220"/>
    <w:rsid w:val="0062360A"/>
    <w:rsid w:val="00623F37"/>
    <w:rsid w:val="00623F78"/>
    <w:rsid w:val="00624454"/>
    <w:rsid w:val="006251AD"/>
    <w:rsid w:val="00626C83"/>
    <w:rsid w:val="006305B8"/>
    <w:rsid w:val="00630B25"/>
    <w:rsid w:val="00630F4E"/>
    <w:rsid w:val="00631082"/>
    <w:rsid w:val="0063135A"/>
    <w:rsid w:val="00631882"/>
    <w:rsid w:val="00632256"/>
    <w:rsid w:val="00632BB5"/>
    <w:rsid w:val="00632D4B"/>
    <w:rsid w:val="00633011"/>
    <w:rsid w:val="006335A9"/>
    <w:rsid w:val="0063420C"/>
    <w:rsid w:val="006342B7"/>
    <w:rsid w:val="00634A95"/>
    <w:rsid w:val="00634B6B"/>
    <w:rsid w:val="006353EF"/>
    <w:rsid w:val="006357A1"/>
    <w:rsid w:val="006358D2"/>
    <w:rsid w:val="006376FB"/>
    <w:rsid w:val="00637E29"/>
    <w:rsid w:val="00640606"/>
    <w:rsid w:val="0064081C"/>
    <w:rsid w:val="00640D49"/>
    <w:rsid w:val="00640E3F"/>
    <w:rsid w:val="00642223"/>
    <w:rsid w:val="00642C82"/>
    <w:rsid w:val="00643032"/>
    <w:rsid w:val="00643810"/>
    <w:rsid w:val="00643813"/>
    <w:rsid w:val="0064673A"/>
    <w:rsid w:val="00647A36"/>
    <w:rsid w:val="00650815"/>
    <w:rsid w:val="00650A33"/>
    <w:rsid w:val="00650EB6"/>
    <w:rsid w:val="0065168A"/>
    <w:rsid w:val="006547EA"/>
    <w:rsid w:val="006558E3"/>
    <w:rsid w:val="00656266"/>
    <w:rsid w:val="006570B9"/>
    <w:rsid w:val="00657157"/>
    <w:rsid w:val="00657EA9"/>
    <w:rsid w:val="00660CF1"/>
    <w:rsid w:val="00660DA4"/>
    <w:rsid w:val="00660E2F"/>
    <w:rsid w:val="006613BC"/>
    <w:rsid w:val="00661CCF"/>
    <w:rsid w:val="00663507"/>
    <w:rsid w:val="006635E3"/>
    <w:rsid w:val="00663D64"/>
    <w:rsid w:val="006644AE"/>
    <w:rsid w:val="00664F34"/>
    <w:rsid w:val="00665655"/>
    <w:rsid w:val="0066565F"/>
    <w:rsid w:val="006664EB"/>
    <w:rsid w:val="006669CB"/>
    <w:rsid w:val="00666B96"/>
    <w:rsid w:val="00666F5E"/>
    <w:rsid w:val="00667EE8"/>
    <w:rsid w:val="00670354"/>
    <w:rsid w:val="00671DC5"/>
    <w:rsid w:val="00672E99"/>
    <w:rsid w:val="00673254"/>
    <w:rsid w:val="00673B27"/>
    <w:rsid w:val="0067467D"/>
    <w:rsid w:val="006749CC"/>
    <w:rsid w:val="00674D6E"/>
    <w:rsid w:val="006754AA"/>
    <w:rsid w:val="006810F3"/>
    <w:rsid w:val="00681B4B"/>
    <w:rsid w:val="00683263"/>
    <w:rsid w:val="006869A9"/>
    <w:rsid w:val="00686DA5"/>
    <w:rsid w:val="006871C8"/>
    <w:rsid w:val="00687A3C"/>
    <w:rsid w:val="006907CF"/>
    <w:rsid w:val="006910B1"/>
    <w:rsid w:val="00691463"/>
    <w:rsid w:val="00691B3C"/>
    <w:rsid w:val="00691B7F"/>
    <w:rsid w:val="0069293F"/>
    <w:rsid w:val="00693725"/>
    <w:rsid w:val="0069381F"/>
    <w:rsid w:val="00693F5F"/>
    <w:rsid w:val="006941E2"/>
    <w:rsid w:val="0069462B"/>
    <w:rsid w:val="00694EDB"/>
    <w:rsid w:val="00695225"/>
    <w:rsid w:val="00695D3C"/>
    <w:rsid w:val="00696765"/>
    <w:rsid w:val="006968B9"/>
    <w:rsid w:val="00696AD4"/>
    <w:rsid w:val="0069727D"/>
    <w:rsid w:val="00697B53"/>
    <w:rsid w:val="006A119E"/>
    <w:rsid w:val="006A1557"/>
    <w:rsid w:val="006A28EB"/>
    <w:rsid w:val="006A2941"/>
    <w:rsid w:val="006A2ED6"/>
    <w:rsid w:val="006A43F6"/>
    <w:rsid w:val="006A50BC"/>
    <w:rsid w:val="006A5291"/>
    <w:rsid w:val="006A57F8"/>
    <w:rsid w:val="006A5A69"/>
    <w:rsid w:val="006A629F"/>
    <w:rsid w:val="006A66FB"/>
    <w:rsid w:val="006A7407"/>
    <w:rsid w:val="006B045F"/>
    <w:rsid w:val="006B19EA"/>
    <w:rsid w:val="006B245C"/>
    <w:rsid w:val="006B2AD2"/>
    <w:rsid w:val="006B2CD3"/>
    <w:rsid w:val="006B454F"/>
    <w:rsid w:val="006B4CC5"/>
    <w:rsid w:val="006B5216"/>
    <w:rsid w:val="006B621A"/>
    <w:rsid w:val="006B701E"/>
    <w:rsid w:val="006B7710"/>
    <w:rsid w:val="006B7A37"/>
    <w:rsid w:val="006B7A8B"/>
    <w:rsid w:val="006C1A7B"/>
    <w:rsid w:val="006C20E0"/>
    <w:rsid w:val="006C2937"/>
    <w:rsid w:val="006C297A"/>
    <w:rsid w:val="006C39DC"/>
    <w:rsid w:val="006C3E12"/>
    <w:rsid w:val="006C48F3"/>
    <w:rsid w:val="006C54E1"/>
    <w:rsid w:val="006C5697"/>
    <w:rsid w:val="006C5C80"/>
    <w:rsid w:val="006C602A"/>
    <w:rsid w:val="006C6AEF"/>
    <w:rsid w:val="006C6BF7"/>
    <w:rsid w:val="006C72AB"/>
    <w:rsid w:val="006C759F"/>
    <w:rsid w:val="006D119B"/>
    <w:rsid w:val="006D1891"/>
    <w:rsid w:val="006D2494"/>
    <w:rsid w:val="006D32BD"/>
    <w:rsid w:val="006D3607"/>
    <w:rsid w:val="006D3E88"/>
    <w:rsid w:val="006D50B4"/>
    <w:rsid w:val="006D5646"/>
    <w:rsid w:val="006D5F44"/>
    <w:rsid w:val="006D6652"/>
    <w:rsid w:val="006D78D9"/>
    <w:rsid w:val="006D7AF6"/>
    <w:rsid w:val="006E1D0B"/>
    <w:rsid w:val="006E2202"/>
    <w:rsid w:val="006E2BE8"/>
    <w:rsid w:val="006E369E"/>
    <w:rsid w:val="006E3A51"/>
    <w:rsid w:val="006E407A"/>
    <w:rsid w:val="006E60C1"/>
    <w:rsid w:val="006E61C1"/>
    <w:rsid w:val="006E65DA"/>
    <w:rsid w:val="006E679C"/>
    <w:rsid w:val="006E67BD"/>
    <w:rsid w:val="006E7C29"/>
    <w:rsid w:val="006F07F2"/>
    <w:rsid w:val="006F0BB6"/>
    <w:rsid w:val="006F0D85"/>
    <w:rsid w:val="006F1040"/>
    <w:rsid w:val="006F1366"/>
    <w:rsid w:val="006F16FF"/>
    <w:rsid w:val="006F2666"/>
    <w:rsid w:val="006F36D0"/>
    <w:rsid w:val="006F3A4F"/>
    <w:rsid w:val="006F4C33"/>
    <w:rsid w:val="006F7433"/>
    <w:rsid w:val="006F7499"/>
    <w:rsid w:val="006F7DD1"/>
    <w:rsid w:val="00700472"/>
    <w:rsid w:val="00700E04"/>
    <w:rsid w:val="00701DA4"/>
    <w:rsid w:val="00701F72"/>
    <w:rsid w:val="00702E18"/>
    <w:rsid w:val="00702EF4"/>
    <w:rsid w:val="007036AC"/>
    <w:rsid w:val="00705769"/>
    <w:rsid w:val="00706C5F"/>
    <w:rsid w:val="00706C91"/>
    <w:rsid w:val="0070766B"/>
    <w:rsid w:val="00707E7F"/>
    <w:rsid w:val="00707EDD"/>
    <w:rsid w:val="00707F48"/>
    <w:rsid w:val="007101CC"/>
    <w:rsid w:val="00710C09"/>
    <w:rsid w:val="00710EE3"/>
    <w:rsid w:val="00711E55"/>
    <w:rsid w:val="00711E56"/>
    <w:rsid w:val="00712EBC"/>
    <w:rsid w:val="0071309A"/>
    <w:rsid w:val="007131DE"/>
    <w:rsid w:val="0071398C"/>
    <w:rsid w:val="00714419"/>
    <w:rsid w:val="00714629"/>
    <w:rsid w:val="0071534F"/>
    <w:rsid w:val="0071540E"/>
    <w:rsid w:val="007156C2"/>
    <w:rsid w:val="007161B6"/>
    <w:rsid w:val="00716F53"/>
    <w:rsid w:val="00720BEF"/>
    <w:rsid w:val="00721146"/>
    <w:rsid w:val="007224DE"/>
    <w:rsid w:val="007226A0"/>
    <w:rsid w:val="007234F6"/>
    <w:rsid w:val="00723652"/>
    <w:rsid w:val="0072430E"/>
    <w:rsid w:val="00725FEA"/>
    <w:rsid w:val="007279CA"/>
    <w:rsid w:val="00730DFF"/>
    <w:rsid w:val="007310A2"/>
    <w:rsid w:val="00732DE8"/>
    <w:rsid w:val="007330DD"/>
    <w:rsid w:val="007331FA"/>
    <w:rsid w:val="00734BE4"/>
    <w:rsid w:val="00734FB5"/>
    <w:rsid w:val="007355CE"/>
    <w:rsid w:val="0073626A"/>
    <w:rsid w:val="00737451"/>
    <w:rsid w:val="00737E6E"/>
    <w:rsid w:val="0074018A"/>
    <w:rsid w:val="00740A02"/>
    <w:rsid w:val="00740B58"/>
    <w:rsid w:val="0074118B"/>
    <w:rsid w:val="00742559"/>
    <w:rsid w:val="007425AA"/>
    <w:rsid w:val="007426D0"/>
    <w:rsid w:val="0074364A"/>
    <w:rsid w:val="007441BD"/>
    <w:rsid w:val="00744B9D"/>
    <w:rsid w:val="00745A57"/>
    <w:rsid w:val="00747435"/>
    <w:rsid w:val="00747E34"/>
    <w:rsid w:val="007508E4"/>
    <w:rsid w:val="00750C7A"/>
    <w:rsid w:val="00751A4D"/>
    <w:rsid w:val="007528FF"/>
    <w:rsid w:val="00752CCC"/>
    <w:rsid w:val="00753248"/>
    <w:rsid w:val="007535A4"/>
    <w:rsid w:val="0075379B"/>
    <w:rsid w:val="007544D3"/>
    <w:rsid w:val="007545E6"/>
    <w:rsid w:val="00754C62"/>
    <w:rsid w:val="0075502A"/>
    <w:rsid w:val="0075598D"/>
    <w:rsid w:val="007562A1"/>
    <w:rsid w:val="00756AB9"/>
    <w:rsid w:val="0075753E"/>
    <w:rsid w:val="00760879"/>
    <w:rsid w:val="00762B53"/>
    <w:rsid w:val="00762D05"/>
    <w:rsid w:val="0076366E"/>
    <w:rsid w:val="00763940"/>
    <w:rsid w:val="00763A9C"/>
    <w:rsid w:val="00763FE5"/>
    <w:rsid w:val="00764E57"/>
    <w:rsid w:val="007652B1"/>
    <w:rsid w:val="00765656"/>
    <w:rsid w:val="007656C2"/>
    <w:rsid w:val="00765A98"/>
    <w:rsid w:val="007666F0"/>
    <w:rsid w:val="00771907"/>
    <w:rsid w:val="00773A8B"/>
    <w:rsid w:val="00774C61"/>
    <w:rsid w:val="007767AD"/>
    <w:rsid w:val="00777272"/>
    <w:rsid w:val="0077769A"/>
    <w:rsid w:val="00780218"/>
    <w:rsid w:val="00780A25"/>
    <w:rsid w:val="00780F35"/>
    <w:rsid w:val="007816B7"/>
    <w:rsid w:val="00781D44"/>
    <w:rsid w:val="00781F1D"/>
    <w:rsid w:val="00782319"/>
    <w:rsid w:val="007827A5"/>
    <w:rsid w:val="00782875"/>
    <w:rsid w:val="007833BC"/>
    <w:rsid w:val="0078390C"/>
    <w:rsid w:val="007847FA"/>
    <w:rsid w:val="00784D78"/>
    <w:rsid w:val="00785237"/>
    <w:rsid w:val="0078540F"/>
    <w:rsid w:val="00785590"/>
    <w:rsid w:val="007872D0"/>
    <w:rsid w:val="00790BA8"/>
    <w:rsid w:val="00792385"/>
    <w:rsid w:val="00792B3D"/>
    <w:rsid w:val="0079351E"/>
    <w:rsid w:val="007936F8"/>
    <w:rsid w:val="00793D96"/>
    <w:rsid w:val="007942F4"/>
    <w:rsid w:val="00794CA3"/>
    <w:rsid w:val="00796A6E"/>
    <w:rsid w:val="00796A86"/>
    <w:rsid w:val="00796DCC"/>
    <w:rsid w:val="0079781F"/>
    <w:rsid w:val="00797C31"/>
    <w:rsid w:val="007A1435"/>
    <w:rsid w:val="007A2B5A"/>
    <w:rsid w:val="007A30C8"/>
    <w:rsid w:val="007A3305"/>
    <w:rsid w:val="007A3AD5"/>
    <w:rsid w:val="007A4F21"/>
    <w:rsid w:val="007A5313"/>
    <w:rsid w:val="007A63BE"/>
    <w:rsid w:val="007A665D"/>
    <w:rsid w:val="007A6CBC"/>
    <w:rsid w:val="007A7A48"/>
    <w:rsid w:val="007A7E02"/>
    <w:rsid w:val="007B13C7"/>
    <w:rsid w:val="007B147C"/>
    <w:rsid w:val="007B18EA"/>
    <w:rsid w:val="007B2C2F"/>
    <w:rsid w:val="007B3C5E"/>
    <w:rsid w:val="007B5EE6"/>
    <w:rsid w:val="007B681F"/>
    <w:rsid w:val="007B692E"/>
    <w:rsid w:val="007B783F"/>
    <w:rsid w:val="007C045B"/>
    <w:rsid w:val="007C04EA"/>
    <w:rsid w:val="007C0946"/>
    <w:rsid w:val="007C1131"/>
    <w:rsid w:val="007C2166"/>
    <w:rsid w:val="007C2701"/>
    <w:rsid w:val="007C39D9"/>
    <w:rsid w:val="007C425F"/>
    <w:rsid w:val="007C61ED"/>
    <w:rsid w:val="007D00C1"/>
    <w:rsid w:val="007D03A1"/>
    <w:rsid w:val="007D0DEA"/>
    <w:rsid w:val="007D0E22"/>
    <w:rsid w:val="007D2682"/>
    <w:rsid w:val="007D28EA"/>
    <w:rsid w:val="007D3850"/>
    <w:rsid w:val="007D4CA4"/>
    <w:rsid w:val="007D4CFB"/>
    <w:rsid w:val="007D4E45"/>
    <w:rsid w:val="007D53EF"/>
    <w:rsid w:val="007D7A14"/>
    <w:rsid w:val="007E0C0A"/>
    <w:rsid w:val="007E1B17"/>
    <w:rsid w:val="007E2119"/>
    <w:rsid w:val="007E25B0"/>
    <w:rsid w:val="007E3CC5"/>
    <w:rsid w:val="007E46CE"/>
    <w:rsid w:val="007E4F2D"/>
    <w:rsid w:val="007E52D1"/>
    <w:rsid w:val="007E6960"/>
    <w:rsid w:val="007E6A2E"/>
    <w:rsid w:val="007E6B3A"/>
    <w:rsid w:val="007E6D4A"/>
    <w:rsid w:val="007E6F69"/>
    <w:rsid w:val="007E77ED"/>
    <w:rsid w:val="007E784D"/>
    <w:rsid w:val="007E7E0C"/>
    <w:rsid w:val="007F0789"/>
    <w:rsid w:val="007F26AF"/>
    <w:rsid w:val="007F2DC6"/>
    <w:rsid w:val="007F424D"/>
    <w:rsid w:val="007F4B79"/>
    <w:rsid w:val="007F5ABE"/>
    <w:rsid w:val="007F68BD"/>
    <w:rsid w:val="007F6AC3"/>
    <w:rsid w:val="007F753B"/>
    <w:rsid w:val="007F7952"/>
    <w:rsid w:val="007F7C7F"/>
    <w:rsid w:val="00801B5B"/>
    <w:rsid w:val="00801C0F"/>
    <w:rsid w:val="00802039"/>
    <w:rsid w:val="00803069"/>
    <w:rsid w:val="00803159"/>
    <w:rsid w:val="00803174"/>
    <w:rsid w:val="008038DA"/>
    <w:rsid w:val="00803C73"/>
    <w:rsid w:val="008040B1"/>
    <w:rsid w:val="00804966"/>
    <w:rsid w:val="00804D18"/>
    <w:rsid w:val="0080556D"/>
    <w:rsid w:val="0080586D"/>
    <w:rsid w:val="00805FBC"/>
    <w:rsid w:val="008060F0"/>
    <w:rsid w:val="0080662A"/>
    <w:rsid w:val="00806686"/>
    <w:rsid w:val="00810296"/>
    <w:rsid w:val="008104FB"/>
    <w:rsid w:val="008118D7"/>
    <w:rsid w:val="00812731"/>
    <w:rsid w:val="00812D7F"/>
    <w:rsid w:val="0081354B"/>
    <w:rsid w:val="00814712"/>
    <w:rsid w:val="00815D96"/>
    <w:rsid w:val="008165C2"/>
    <w:rsid w:val="00816A3D"/>
    <w:rsid w:val="00816F34"/>
    <w:rsid w:val="00817302"/>
    <w:rsid w:val="00817C43"/>
    <w:rsid w:val="00817F0F"/>
    <w:rsid w:val="0082056B"/>
    <w:rsid w:val="0082198C"/>
    <w:rsid w:val="00821EA8"/>
    <w:rsid w:val="00821EB3"/>
    <w:rsid w:val="008229E6"/>
    <w:rsid w:val="0082484B"/>
    <w:rsid w:val="00825705"/>
    <w:rsid w:val="00826BB1"/>
    <w:rsid w:val="00827002"/>
    <w:rsid w:val="0082733E"/>
    <w:rsid w:val="00827A35"/>
    <w:rsid w:val="00827C18"/>
    <w:rsid w:val="00827C24"/>
    <w:rsid w:val="008306C1"/>
    <w:rsid w:val="008308A0"/>
    <w:rsid w:val="008314A8"/>
    <w:rsid w:val="0083185E"/>
    <w:rsid w:val="0083253D"/>
    <w:rsid w:val="00832547"/>
    <w:rsid w:val="00832B01"/>
    <w:rsid w:val="00834161"/>
    <w:rsid w:val="00835958"/>
    <w:rsid w:val="0083669B"/>
    <w:rsid w:val="008370D1"/>
    <w:rsid w:val="00837DFC"/>
    <w:rsid w:val="00837E94"/>
    <w:rsid w:val="00837FFD"/>
    <w:rsid w:val="00842228"/>
    <w:rsid w:val="00842674"/>
    <w:rsid w:val="0084316B"/>
    <w:rsid w:val="008432A2"/>
    <w:rsid w:val="00844E99"/>
    <w:rsid w:val="00845145"/>
    <w:rsid w:val="008462BD"/>
    <w:rsid w:val="008463B8"/>
    <w:rsid w:val="00846E58"/>
    <w:rsid w:val="00846E95"/>
    <w:rsid w:val="008476D4"/>
    <w:rsid w:val="00847742"/>
    <w:rsid w:val="0084781E"/>
    <w:rsid w:val="0085038B"/>
    <w:rsid w:val="00850D04"/>
    <w:rsid w:val="00851B56"/>
    <w:rsid w:val="00851BAA"/>
    <w:rsid w:val="00851F72"/>
    <w:rsid w:val="008525A7"/>
    <w:rsid w:val="00852ABB"/>
    <w:rsid w:val="00852EE0"/>
    <w:rsid w:val="00853676"/>
    <w:rsid w:val="00853BBA"/>
    <w:rsid w:val="0085422D"/>
    <w:rsid w:val="00854264"/>
    <w:rsid w:val="0085560E"/>
    <w:rsid w:val="00855A5A"/>
    <w:rsid w:val="00855C6D"/>
    <w:rsid w:val="00857328"/>
    <w:rsid w:val="00857BB0"/>
    <w:rsid w:val="008600DF"/>
    <w:rsid w:val="00860164"/>
    <w:rsid w:val="008604D7"/>
    <w:rsid w:val="008616DD"/>
    <w:rsid w:val="00862175"/>
    <w:rsid w:val="00862233"/>
    <w:rsid w:val="00862796"/>
    <w:rsid w:val="008639AF"/>
    <w:rsid w:val="00863AA0"/>
    <w:rsid w:val="00863C1F"/>
    <w:rsid w:val="00864D56"/>
    <w:rsid w:val="00865187"/>
    <w:rsid w:val="00865464"/>
    <w:rsid w:val="00866D51"/>
    <w:rsid w:val="00866D9D"/>
    <w:rsid w:val="00867324"/>
    <w:rsid w:val="00867C23"/>
    <w:rsid w:val="00870940"/>
    <w:rsid w:val="00872044"/>
    <w:rsid w:val="00872622"/>
    <w:rsid w:val="00872FE5"/>
    <w:rsid w:val="00874E85"/>
    <w:rsid w:val="00874F11"/>
    <w:rsid w:val="0087566D"/>
    <w:rsid w:val="0087588E"/>
    <w:rsid w:val="00875D5B"/>
    <w:rsid w:val="0087675E"/>
    <w:rsid w:val="008768AB"/>
    <w:rsid w:val="00876C98"/>
    <w:rsid w:val="00877266"/>
    <w:rsid w:val="00877C43"/>
    <w:rsid w:val="00877D1E"/>
    <w:rsid w:val="00880176"/>
    <w:rsid w:val="0088025C"/>
    <w:rsid w:val="00880EA4"/>
    <w:rsid w:val="00881DED"/>
    <w:rsid w:val="00885888"/>
    <w:rsid w:val="008871B8"/>
    <w:rsid w:val="008874FF"/>
    <w:rsid w:val="00887548"/>
    <w:rsid w:val="0088759A"/>
    <w:rsid w:val="00887CC9"/>
    <w:rsid w:val="00890DF1"/>
    <w:rsid w:val="008911E9"/>
    <w:rsid w:val="00892524"/>
    <w:rsid w:val="00892CFF"/>
    <w:rsid w:val="00892E1B"/>
    <w:rsid w:val="00893133"/>
    <w:rsid w:val="00893586"/>
    <w:rsid w:val="00895646"/>
    <w:rsid w:val="00895788"/>
    <w:rsid w:val="00895D0F"/>
    <w:rsid w:val="00896694"/>
    <w:rsid w:val="008973BC"/>
    <w:rsid w:val="008A050D"/>
    <w:rsid w:val="008A1F3A"/>
    <w:rsid w:val="008A231E"/>
    <w:rsid w:val="008A2987"/>
    <w:rsid w:val="008A3246"/>
    <w:rsid w:val="008A3AAA"/>
    <w:rsid w:val="008A4DE7"/>
    <w:rsid w:val="008A5221"/>
    <w:rsid w:val="008A5648"/>
    <w:rsid w:val="008A57CE"/>
    <w:rsid w:val="008A5FD2"/>
    <w:rsid w:val="008A655C"/>
    <w:rsid w:val="008A6CD5"/>
    <w:rsid w:val="008A6D2E"/>
    <w:rsid w:val="008B05C4"/>
    <w:rsid w:val="008B1060"/>
    <w:rsid w:val="008B1836"/>
    <w:rsid w:val="008B2A81"/>
    <w:rsid w:val="008B31B7"/>
    <w:rsid w:val="008B3ED8"/>
    <w:rsid w:val="008B4262"/>
    <w:rsid w:val="008B478D"/>
    <w:rsid w:val="008B52AC"/>
    <w:rsid w:val="008B5CC4"/>
    <w:rsid w:val="008B5D6F"/>
    <w:rsid w:val="008B658A"/>
    <w:rsid w:val="008B7024"/>
    <w:rsid w:val="008B7F11"/>
    <w:rsid w:val="008C0AAD"/>
    <w:rsid w:val="008C14D9"/>
    <w:rsid w:val="008C1555"/>
    <w:rsid w:val="008C164B"/>
    <w:rsid w:val="008C2607"/>
    <w:rsid w:val="008C2FCD"/>
    <w:rsid w:val="008C369F"/>
    <w:rsid w:val="008C3739"/>
    <w:rsid w:val="008C3F19"/>
    <w:rsid w:val="008C59A5"/>
    <w:rsid w:val="008C5A4E"/>
    <w:rsid w:val="008C62E6"/>
    <w:rsid w:val="008C6873"/>
    <w:rsid w:val="008C7C4A"/>
    <w:rsid w:val="008D0213"/>
    <w:rsid w:val="008D025B"/>
    <w:rsid w:val="008D0DDE"/>
    <w:rsid w:val="008D0EA0"/>
    <w:rsid w:val="008D219C"/>
    <w:rsid w:val="008D3F0F"/>
    <w:rsid w:val="008D4B97"/>
    <w:rsid w:val="008D5497"/>
    <w:rsid w:val="008D75DA"/>
    <w:rsid w:val="008D75F9"/>
    <w:rsid w:val="008D7A25"/>
    <w:rsid w:val="008D7CB5"/>
    <w:rsid w:val="008E0A7B"/>
    <w:rsid w:val="008E12D8"/>
    <w:rsid w:val="008E1456"/>
    <w:rsid w:val="008E14A3"/>
    <w:rsid w:val="008E2DE1"/>
    <w:rsid w:val="008E312A"/>
    <w:rsid w:val="008E3B69"/>
    <w:rsid w:val="008E4F1F"/>
    <w:rsid w:val="008E4F60"/>
    <w:rsid w:val="008E5174"/>
    <w:rsid w:val="008E5368"/>
    <w:rsid w:val="008E6648"/>
    <w:rsid w:val="008F019C"/>
    <w:rsid w:val="008F07AC"/>
    <w:rsid w:val="008F1163"/>
    <w:rsid w:val="008F1B7F"/>
    <w:rsid w:val="008F1EA7"/>
    <w:rsid w:val="008F344B"/>
    <w:rsid w:val="008F39A4"/>
    <w:rsid w:val="008F5D1A"/>
    <w:rsid w:val="00900243"/>
    <w:rsid w:val="009011C0"/>
    <w:rsid w:val="009014FC"/>
    <w:rsid w:val="009021F7"/>
    <w:rsid w:val="009026C2"/>
    <w:rsid w:val="00902DF8"/>
    <w:rsid w:val="009030DE"/>
    <w:rsid w:val="0090359F"/>
    <w:rsid w:val="009039E3"/>
    <w:rsid w:val="00903B26"/>
    <w:rsid w:val="009056C2"/>
    <w:rsid w:val="009062C5"/>
    <w:rsid w:val="0090643F"/>
    <w:rsid w:val="00906FF0"/>
    <w:rsid w:val="0090705C"/>
    <w:rsid w:val="00907435"/>
    <w:rsid w:val="009077FA"/>
    <w:rsid w:val="00910E95"/>
    <w:rsid w:val="009116B3"/>
    <w:rsid w:val="00911DED"/>
    <w:rsid w:val="009121A2"/>
    <w:rsid w:val="009124BB"/>
    <w:rsid w:val="009133B4"/>
    <w:rsid w:val="0091348E"/>
    <w:rsid w:val="00913C85"/>
    <w:rsid w:val="00914544"/>
    <w:rsid w:val="0091660E"/>
    <w:rsid w:val="009166C3"/>
    <w:rsid w:val="00917052"/>
    <w:rsid w:val="0092087B"/>
    <w:rsid w:val="00920F39"/>
    <w:rsid w:val="00922062"/>
    <w:rsid w:val="0092326D"/>
    <w:rsid w:val="00924275"/>
    <w:rsid w:val="0092434A"/>
    <w:rsid w:val="009249DE"/>
    <w:rsid w:val="00925B96"/>
    <w:rsid w:val="0092702B"/>
    <w:rsid w:val="00927191"/>
    <w:rsid w:val="00927542"/>
    <w:rsid w:val="009277A0"/>
    <w:rsid w:val="0093073F"/>
    <w:rsid w:val="009313E9"/>
    <w:rsid w:val="009319C2"/>
    <w:rsid w:val="00931D52"/>
    <w:rsid w:val="00932668"/>
    <w:rsid w:val="0093464D"/>
    <w:rsid w:val="009354BE"/>
    <w:rsid w:val="009365C6"/>
    <w:rsid w:val="00937D65"/>
    <w:rsid w:val="00940206"/>
    <w:rsid w:val="00941144"/>
    <w:rsid w:val="00942D57"/>
    <w:rsid w:val="00942F0A"/>
    <w:rsid w:val="009442AB"/>
    <w:rsid w:val="0094456A"/>
    <w:rsid w:val="009446D0"/>
    <w:rsid w:val="009471CA"/>
    <w:rsid w:val="0094772C"/>
    <w:rsid w:val="00947CE6"/>
    <w:rsid w:val="00951204"/>
    <w:rsid w:val="00951520"/>
    <w:rsid w:val="00951528"/>
    <w:rsid w:val="009518F2"/>
    <w:rsid w:val="0095205D"/>
    <w:rsid w:val="00952353"/>
    <w:rsid w:val="009538AE"/>
    <w:rsid w:val="00953DCD"/>
    <w:rsid w:val="00953FBE"/>
    <w:rsid w:val="00954062"/>
    <w:rsid w:val="00955265"/>
    <w:rsid w:val="009552AB"/>
    <w:rsid w:val="00955BF6"/>
    <w:rsid w:val="00955F61"/>
    <w:rsid w:val="00956191"/>
    <w:rsid w:val="00956833"/>
    <w:rsid w:val="00956FAE"/>
    <w:rsid w:val="00957265"/>
    <w:rsid w:val="00957801"/>
    <w:rsid w:val="00957807"/>
    <w:rsid w:val="009602DE"/>
    <w:rsid w:val="00960D93"/>
    <w:rsid w:val="00961151"/>
    <w:rsid w:val="009619EC"/>
    <w:rsid w:val="00961A9D"/>
    <w:rsid w:val="00962CE4"/>
    <w:rsid w:val="00962E23"/>
    <w:rsid w:val="009634D8"/>
    <w:rsid w:val="0096390D"/>
    <w:rsid w:val="00963E26"/>
    <w:rsid w:val="009644CD"/>
    <w:rsid w:val="00965503"/>
    <w:rsid w:val="00965A59"/>
    <w:rsid w:val="00965C5D"/>
    <w:rsid w:val="00967C87"/>
    <w:rsid w:val="00970B36"/>
    <w:rsid w:val="00972401"/>
    <w:rsid w:val="00972959"/>
    <w:rsid w:val="00972F22"/>
    <w:rsid w:val="00973429"/>
    <w:rsid w:val="00977C28"/>
    <w:rsid w:val="009809BF"/>
    <w:rsid w:val="0098172F"/>
    <w:rsid w:val="00982281"/>
    <w:rsid w:val="00982363"/>
    <w:rsid w:val="0098287D"/>
    <w:rsid w:val="009837FC"/>
    <w:rsid w:val="009838B0"/>
    <w:rsid w:val="00984453"/>
    <w:rsid w:val="0098518A"/>
    <w:rsid w:val="009863FB"/>
    <w:rsid w:val="009866CC"/>
    <w:rsid w:val="00986A54"/>
    <w:rsid w:val="00986C25"/>
    <w:rsid w:val="00986FBB"/>
    <w:rsid w:val="009873BA"/>
    <w:rsid w:val="00987C2C"/>
    <w:rsid w:val="00990D2F"/>
    <w:rsid w:val="0099130B"/>
    <w:rsid w:val="0099166D"/>
    <w:rsid w:val="00991AF4"/>
    <w:rsid w:val="00993DC9"/>
    <w:rsid w:val="00993F3F"/>
    <w:rsid w:val="00994A1D"/>
    <w:rsid w:val="00994CE7"/>
    <w:rsid w:val="00994E0E"/>
    <w:rsid w:val="0099623D"/>
    <w:rsid w:val="009962FC"/>
    <w:rsid w:val="00996E05"/>
    <w:rsid w:val="00997C86"/>
    <w:rsid w:val="009A18C9"/>
    <w:rsid w:val="009A1A0B"/>
    <w:rsid w:val="009A1AD5"/>
    <w:rsid w:val="009A1B3F"/>
    <w:rsid w:val="009A1C6D"/>
    <w:rsid w:val="009A2108"/>
    <w:rsid w:val="009A29E6"/>
    <w:rsid w:val="009A41E5"/>
    <w:rsid w:val="009A456C"/>
    <w:rsid w:val="009A48BC"/>
    <w:rsid w:val="009A56FF"/>
    <w:rsid w:val="009A636C"/>
    <w:rsid w:val="009B0659"/>
    <w:rsid w:val="009B0698"/>
    <w:rsid w:val="009B0A97"/>
    <w:rsid w:val="009B0E19"/>
    <w:rsid w:val="009B0F9F"/>
    <w:rsid w:val="009B1402"/>
    <w:rsid w:val="009B1B37"/>
    <w:rsid w:val="009B201B"/>
    <w:rsid w:val="009B232B"/>
    <w:rsid w:val="009B286D"/>
    <w:rsid w:val="009B28E3"/>
    <w:rsid w:val="009B41CF"/>
    <w:rsid w:val="009B504F"/>
    <w:rsid w:val="009B5A4F"/>
    <w:rsid w:val="009B6061"/>
    <w:rsid w:val="009B638A"/>
    <w:rsid w:val="009B6610"/>
    <w:rsid w:val="009B66EA"/>
    <w:rsid w:val="009B6CD8"/>
    <w:rsid w:val="009B6F68"/>
    <w:rsid w:val="009B763E"/>
    <w:rsid w:val="009C01CA"/>
    <w:rsid w:val="009C0C92"/>
    <w:rsid w:val="009C1530"/>
    <w:rsid w:val="009C16B6"/>
    <w:rsid w:val="009C20FA"/>
    <w:rsid w:val="009C422D"/>
    <w:rsid w:val="009C451B"/>
    <w:rsid w:val="009C4568"/>
    <w:rsid w:val="009C4AAF"/>
    <w:rsid w:val="009C4C98"/>
    <w:rsid w:val="009C50C4"/>
    <w:rsid w:val="009C5F80"/>
    <w:rsid w:val="009C681B"/>
    <w:rsid w:val="009C7137"/>
    <w:rsid w:val="009C79E6"/>
    <w:rsid w:val="009C7B64"/>
    <w:rsid w:val="009D0146"/>
    <w:rsid w:val="009D07BF"/>
    <w:rsid w:val="009D2DB6"/>
    <w:rsid w:val="009D348C"/>
    <w:rsid w:val="009D38E4"/>
    <w:rsid w:val="009D38E8"/>
    <w:rsid w:val="009D3F18"/>
    <w:rsid w:val="009D4025"/>
    <w:rsid w:val="009D46EC"/>
    <w:rsid w:val="009D47FD"/>
    <w:rsid w:val="009D4EED"/>
    <w:rsid w:val="009D523C"/>
    <w:rsid w:val="009D5FD7"/>
    <w:rsid w:val="009D6E6D"/>
    <w:rsid w:val="009D724B"/>
    <w:rsid w:val="009E00BB"/>
    <w:rsid w:val="009E0658"/>
    <w:rsid w:val="009E095C"/>
    <w:rsid w:val="009E0ACC"/>
    <w:rsid w:val="009E229A"/>
    <w:rsid w:val="009E23BA"/>
    <w:rsid w:val="009E24F4"/>
    <w:rsid w:val="009E29B7"/>
    <w:rsid w:val="009E2B32"/>
    <w:rsid w:val="009E3D98"/>
    <w:rsid w:val="009E411F"/>
    <w:rsid w:val="009E43B0"/>
    <w:rsid w:val="009E4438"/>
    <w:rsid w:val="009E46D6"/>
    <w:rsid w:val="009E51C4"/>
    <w:rsid w:val="009E5329"/>
    <w:rsid w:val="009E582B"/>
    <w:rsid w:val="009E5B06"/>
    <w:rsid w:val="009E60CF"/>
    <w:rsid w:val="009E6B46"/>
    <w:rsid w:val="009E7CB5"/>
    <w:rsid w:val="009E7EB5"/>
    <w:rsid w:val="009F05E1"/>
    <w:rsid w:val="009F1198"/>
    <w:rsid w:val="009F1316"/>
    <w:rsid w:val="009F1C80"/>
    <w:rsid w:val="009F1E41"/>
    <w:rsid w:val="009F2E78"/>
    <w:rsid w:val="009F3392"/>
    <w:rsid w:val="009F3F4B"/>
    <w:rsid w:val="009F45E3"/>
    <w:rsid w:val="009F47BA"/>
    <w:rsid w:val="009F5398"/>
    <w:rsid w:val="009F54B6"/>
    <w:rsid w:val="009F5761"/>
    <w:rsid w:val="009F6BD2"/>
    <w:rsid w:val="009F6D92"/>
    <w:rsid w:val="009F6DA4"/>
    <w:rsid w:val="009F7327"/>
    <w:rsid w:val="009F7E0C"/>
    <w:rsid w:val="00A013B5"/>
    <w:rsid w:val="00A01405"/>
    <w:rsid w:val="00A0183C"/>
    <w:rsid w:val="00A01D7D"/>
    <w:rsid w:val="00A025E8"/>
    <w:rsid w:val="00A02988"/>
    <w:rsid w:val="00A03080"/>
    <w:rsid w:val="00A03118"/>
    <w:rsid w:val="00A039D7"/>
    <w:rsid w:val="00A03B8E"/>
    <w:rsid w:val="00A03E81"/>
    <w:rsid w:val="00A04062"/>
    <w:rsid w:val="00A07D70"/>
    <w:rsid w:val="00A1017F"/>
    <w:rsid w:val="00A10A63"/>
    <w:rsid w:val="00A11192"/>
    <w:rsid w:val="00A11390"/>
    <w:rsid w:val="00A11A43"/>
    <w:rsid w:val="00A123DF"/>
    <w:rsid w:val="00A12D8B"/>
    <w:rsid w:val="00A14166"/>
    <w:rsid w:val="00A1453E"/>
    <w:rsid w:val="00A14A25"/>
    <w:rsid w:val="00A1517F"/>
    <w:rsid w:val="00A1520E"/>
    <w:rsid w:val="00A15D15"/>
    <w:rsid w:val="00A171B3"/>
    <w:rsid w:val="00A17C47"/>
    <w:rsid w:val="00A20D5E"/>
    <w:rsid w:val="00A218AE"/>
    <w:rsid w:val="00A21D57"/>
    <w:rsid w:val="00A2393F"/>
    <w:rsid w:val="00A23C9C"/>
    <w:rsid w:val="00A23DEE"/>
    <w:rsid w:val="00A23E93"/>
    <w:rsid w:val="00A24FFD"/>
    <w:rsid w:val="00A25666"/>
    <w:rsid w:val="00A25C53"/>
    <w:rsid w:val="00A2637A"/>
    <w:rsid w:val="00A26892"/>
    <w:rsid w:val="00A276F1"/>
    <w:rsid w:val="00A306C3"/>
    <w:rsid w:val="00A30BA2"/>
    <w:rsid w:val="00A31585"/>
    <w:rsid w:val="00A31673"/>
    <w:rsid w:val="00A31A2E"/>
    <w:rsid w:val="00A321A3"/>
    <w:rsid w:val="00A326E8"/>
    <w:rsid w:val="00A327A3"/>
    <w:rsid w:val="00A3402A"/>
    <w:rsid w:val="00A34BA9"/>
    <w:rsid w:val="00A3521F"/>
    <w:rsid w:val="00A35F98"/>
    <w:rsid w:val="00A41162"/>
    <w:rsid w:val="00A41568"/>
    <w:rsid w:val="00A41DEF"/>
    <w:rsid w:val="00A4280E"/>
    <w:rsid w:val="00A43667"/>
    <w:rsid w:val="00A440FB"/>
    <w:rsid w:val="00A44831"/>
    <w:rsid w:val="00A45140"/>
    <w:rsid w:val="00A453BE"/>
    <w:rsid w:val="00A457F5"/>
    <w:rsid w:val="00A4651D"/>
    <w:rsid w:val="00A474E1"/>
    <w:rsid w:val="00A47612"/>
    <w:rsid w:val="00A5183E"/>
    <w:rsid w:val="00A52303"/>
    <w:rsid w:val="00A5238B"/>
    <w:rsid w:val="00A527D7"/>
    <w:rsid w:val="00A52E72"/>
    <w:rsid w:val="00A54668"/>
    <w:rsid w:val="00A5503D"/>
    <w:rsid w:val="00A55614"/>
    <w:rsid w:val="00A55C92"/>
    <w:rsid w:val="00A5716C"/>
    <w:rsid w:val="00A57871"/>
    <w:rsid w:val="00A579E7"/>
    <w:rsid w:val="00A60825"/>
    <w:rsid w:val="00A608DD"/>
    <w:rsid w:val="00A60997"/>
    <w:rsid w:val="00A60E07"/>
    <w:rsid w:val="00A63677"/>
    <w:rsid w:val="00A64561"/>
    <w:rsid w:val="00A6490A"/>
    <w:rsid w:val="00A64D5F"/>
    <w:rsid w:val="00A64E9C"/>
    <w:rsid w:val="00A65318"/>
    <w:rsid w:val="00A654B0"/>
    <w:rsid w:val="00A65ECA"/>
    <w:rsid w:val="00A66C38"/>
    <w:rsid w:val="00A67DB7"/>
    <w:rsid w:val="00A71436"/>
    <w:rsid w:val="00A71839"/>
    <w:rsid w:val="00A7199C"/>
    <w:rsid w:val="00A71F5C"/>
    <w:rsid w:val="00A72398"/>
    <w:rsid w:val="00A725AE"/>
    <w:rsid w:val="00A727B7"/>
    <w:rsid w:val="00A738EE"/>
    <w:rsid w:val="00A73BFE"/>
    <w:rsid w:val="00A7404D"/>
    <w:rsid w:val="00A75009"/>
    <w:rsid w:val="00A7522B"/>
    <w:rsid w:val="00A752FC"/>
    <w:rsid w:val="00A756F2"/>
    <w:rsid w:val="00A757FB"/>
    <w:rsid w:val="00A75C78"/>
    <w:rsid w:val="00A75DB3"/>
    <w:rsid w:val="00A76343"/>
    <w:rsid w:val="00A80EC7"/>
    <w:rsid w:val="00A811D2"/>
    <w:rsid w:val="00A81B51"/>
    <w:rsid w:val="00A81C2A"/>
    <w:rsid w:val="00A81C8B"/>
    <w:rsid w:val="00A8345B"/>
    <w:rsid w:val="00A8394A"/>
    <w:rsid w:val="00A83EB5"/>
    <w:rsid w:val="00A8429A"/>
    <w:rsid w:val="00A846FF"/>
    <w:rsid w:val="00A847C9"/>
    <w:rsid w:val="00A85DCD"/>
    <w:rsid w:val="00A85FA9"/>
    <w:rsid w:val="00A86309"/>
    <w:rsid w:val="00A863F3"/>
    <w:rsid w:val="00A86A32"/>
    <w:rsid w:val="00A87BC6"/>
    <w:rsid w:val="00A91628"/>
    <w:rsid w:val="00A91719"/>
    <w:rsid w:val="00A91BAD"/>
    <w:rsid w:val="00A92A26"/>
    <w:rsid w:val="00A92FCF"/>
    <w:rsid w:val="00A93F07"/>
    <w:rsid w:val="00A94427"/>
    <w:rsid w:val="00A94992"/>
    <w:rsid w:val="00A95617"/>
    <w:rsid w:val="00A95F4F"/>
    <w:rsid w:val="00A9629F"/>
    <w:rsid w:val="00A9663F"/>
    <w:rsid w:val="00A97093"/>
    <w:rsid w:val="00A97225"/>
    <w:rsid w:val="00A973A0"/>
    <w:rsid w:val="00AA0BE8"/>
    <w:rsid w:val="00AA0D07"/>
    <w:rsid w:val="00AA1881"/>
    <w:rsid w:val="00AA20BE"/>
    <w:rsid w:val="00AA358D"/>
    <w:rsid w:val="00AA44EA"/>
    <w:rsid w:val="00AA45E0"/>
    <w:rsid w:val="00AA4EC3"/>
    <w:rsid w:val="00AA5468"/>
    <w:rsid w:val="00AA5D5E"/>
    <w:rsid w:val="00AA703E"/>
    <w:rsid w:val="00AA7E3A"/>
    <w:rsid w:val="00AB0E93"/>
    <w:rsid w:val="00AB123B"/>
    <w:rsid w:val="00AB1B8D"/>
    <w:rsid w:val="00AB1EEC"/>
    <w:rsid w:val="00AB2579"/>
    <w:rsid w:val="00AB2A80"/>
    <w:rsid w:val="00AB2B6A"/>
    <w:rsid w:val="00AB45E8"/>
    <w:rsid w:val="00AB759C"/>
    <w:rsid w:val="00AC0023"/>
    <w:rsid w:val="00AC03D2"/>
    <w:rsid w:val="00AC0695"/>
    <w:rsid w:val="00AC097E"/>
    <w:rsid w:val="00AC1A5F"/>
    <w:rsid w:val="00AC251E"/>
    <w:rsid w:val="00AC3756"/>
    <w:rsid w:val="00AC4F53"/>
    <w:rsid w:val="00AC52E5"/>
    <w:rsid w:val="00AC558A"/>
    <w:rsid w:val="00AC5CEE"/>
    <w:rsid w:val="00AC651D"/>
    <w:rsid w:val="00AC7BB9"/>
    <w:rsid w:val="00AD0610"/>
    <w:rsid w:val="00AD066C"/>
    <w:rsid w:val="00AD0773"/>
    <w:rsid w:val="00AD212E"/>
    <w:rsid w:val="00AD23E3"/>
    <w:rsid w:val="00AD26AD"/>
    <w:rsid w:val="00AD3BA8"/>
    <w:rsid w:val="00AD3CC4"/>
    <w:rsid w:val="00AD5252"/>
    <w:rsid w:val="00AD5472"/>
    <w:rsid w:val="00AD55A7"/>
    <w:rsid w:val="00AD581D"/>
    <w:rsid w:val="00AD5823"/>
    <w:rsid w:val="00AD5E06"/>
    <w:rsid w:val="00AD78FD"/>
    <w:rsid w:val="00AD79AB"/>
    <w:rsid w:val="00AE04C6"/>
    <w:rsid w:val="00AE09ED"/>
    <w:rsid w:val="00AE0CAF"/>
    <w:rsid w:val="00AE108D"/>
    <w:rsid w:val="00AE174D"/>
    <w:rsid w:val="00AE18DD"/>
    <w:rsid w:val="00AE19B8"/>
    <w:rsid w:val="00AE1D3F"/>
    <w:rsid w:val="00AE211E"/>
    <w:rsid w:val="00AE2729"/>
    <w:rsid w:val="00AE511F"/>
    <w:rsid w:val="00AE52DC"/>
    <w:rsid w:val="00AE6347"/>
    <w:rsid w:val="00AE6582"/>
    <w:rsid w:val="00AE6AB4"/>
    <w:rsid w:val="00AF07BC"/>
    <w:rsid w:val="00AF1A31"/>
    <w:rsid w:val="00AF24FE"/>
    <w:rsid w:val="00AF2D7B"/>
    <w:rsid w:val="00AF2E99"/>
    <w:rsid w:val="00AF3C91"/>
    <w:rsid w:val="00AF3E58"/>
    <w:rsid w:val="00AF4BA4"/>
    <w:rsid w:val="00AF7167"/>
    <w:rsid w:val="00AF7293"/>
    <w:rsid w:val="00B0146B"/>
    <w:rsid w:val="00B01B82"/>
    <w:rsid w:val="00B0332D"/>
    <w:rsid w:val="00B03476"/>
    <w:rsid w:val="00B03965"/>
    <w:rsid w:val="00B0590E"/>
    <w:rsid w:val="00B0593A"/>
    <w:rsid w:val="00B0632C"/>
    <w:rsid w:val="00B06682"/>
    <w:rsid w:val="00B06EA3"/>
    <w:rsid w:val="00B07212"/>
    <w:rsid w:val="00B10ED7"/>
    <w:rsid w:val="00B12471"/>
    <w:rsid w:val="00B12CF4"/>
    <w:rsid w:val="00B133F4"/>
    <w:rsid w:val="00B13A19"/>
    <w:rsid w:val="00B16BFF"/>
    <w:rsid w:val="00B206A6"/>
    <w:rsid w:val="00B2101D"/>
    <w:rsid w:val="00B21AAF"/>
    <w:rsid w:val="00B21D5C"/>
    <w:rsid w:val="00B2290B"/>
    <w:rsid w:val="00B2318F"/>
    <w:rsid w:val="00B2340F"/>
    <w:rsid w:val="00B23824"/>
    <w:rsid w:val="00B23A70"/>
    <w:rsid w:val="00B23CFD"/>
    <w:rsid w:val="00B240EF"/>
    <w:rsid w:val="00B246A9"/>
    <w:rsid w:val="00B24D34"/>
    <w:rsid w:val="00B24F28"/>
    <w:rsid w:val="00B25128"/>
    <w:rsid w:val="00B25658"/>
    <w:rsid w:val="00B25EBC"/>
    <w:rsid w:val="00B26217"/>
    <w:rsid w:val="00B26B79"/>
    <w:rsid w:val="00B26DE1"/>
    <w:rsid w:val="00B27A77"/>
    <w:rsid w:val="00B27BFE"/>
    <w:rsid w:val="00B27D32"/>
    <w:rsid w:val="00B30199"/>
    <w:rsid w:val="00B30874"/>
    <w:rsid w:val="00B311D7"/>
    <w:rsid w:val="00B31EB6"/>
    <w:rsid w:val="00B3212E"/>
    <w:rsid w:val="00B3267E"/>
    <w:rsid w:val="00B32A4A"/>
    <w:rsid w:val="00B33051"/>
    <w:rsid w:val="00B33831"/>
    <w:rsid w:val="00B34D43"/>
    <w:rsid w:val="00B34F50"/>
    <w:rsid w:val="00B35FFE"/>
    <w:rsid w:val="00B36194"/>
    <w:rsid w:val="00B3642D"/>
    <w:rsid w:val="00B37CCE"/>
    <w:rsid w:val="00B40B3C"/>
    <w:rsid w:val="00B40C68"/>
    <w:rsid w:val="00B410A8"/>
    <w:rsid w:val="00B41389"/>
    <w:rsid w:val="00B419B3"/>
    <w:rsid w:val="00B42AC4"/>
    <w:rsid w:val="00B44056"/>
    <w:rsid w:val="00B444A4"/>
    <w:rsid w:val="00B446B8"/>
    <w:rsid w:val="00B468B5"/>
    <w:rsid w:val="00B46E9A"/>
    <w:rsid w:val="00B4772C"/>
    <w:rsid w:val="00B501D3"/>
    <w:rsid w:val="00B509C8"/>
    <w:rsid w:val="00B5107D"/>
    <w:rsid w:val="00B51C11"/>
    <w:rsid w:val="00B524DE"/>
    <w:rsid w:val="00B52B40"/>
    <w:rsid w:val="00B52BE4"/>
    <w:rsid w:val="00B5306F"/>
    <w:rsid w:val="00B54694"/>
    <w:rsid w:val="00B556C0"/>
    <w:rsid w:val="00B55BB7"/>
    <w:rsid w:val="00B561E8"/>
    <w:rsid w:val="00B5693D"/>
    <w:rsid w:val="00B57814"/>
    <w:rsid w:val="00B601D6"/>
    <w:rsid w:val="00B60699"/>
    <w:rsid w:val="00B60CCA"/>
    <w:rsid w:val="00B60D71"/>
    <w:rsid w:val="00B614C7"/>
    <w:rsid w:val="00B6374D"/>
    <w:rsid w:val="00B63FA8"/>
    <w:rsid w:val="00B6418D"/>
    <w:rsid w:val="00B656A9"/>
    <w:rsid w:val="00B65DC1"/>
    <w:rsid w:val="00B668A6"/>
    <w:rsid w:val="00B7039A"/>
    <w:rsid w:val="00B705F9"/>
    <w:rsid w:val="00B70CA0"/>
    <w:rsid w:val="00B72C7A"/>
    <w:rsid w:val="00B737BD"/>
    <w:rsid w:val="00B74203"/>
    <w:rsid w:val="00B75DC8"/>
    <w:rsid w:val="00B75E1B"/>
    <w:rsid w:val="00B77374"/>
    <w:rsid w:val="00B77769"/>
    <w:rsid w:val="00B77989"/>
    <w:rsid w:val="00B77AD6"/>
    <w:rsid w:val="00B80122"/>
    <w:rsid w:val="00B80B97"/>
    <w:rsid w:val="00B80CC2"/>
    <w:rsid w:val="00B82B05"/>
    <w:rsid w:val="00B83B7D"/>
    <w:rsid w:val="00B83B86"/>
    <w:rsid w:val="00B84761"/>
    <w:rsid w:val="00B860AB"/>
    <w:rsid w:val="00B8610C"/>
    <w:rsid w:val="00B8617F"/>
    <w:rsid w:val="00B863D5"/>
    <w:rsid w:val="00B86EDF"/>
    <w:rsid w:val="00B86F2F"/>
    <w:rsid w:val="00B874A9"/>
    <w:rsid w:val="00B87F1A"/>
    <w:rsid w:val="00B9091F"/>
    <w:rsid w:val="00B90F1A"/>
    <w:rsid w:val="00B913A6"/>
    <w:rsid w:val="00B937D1"/>
    <w:rsid w:val="00B93D48"/>
    <w:rsid w:val="00B94207"/>
    <w:rsid w:val="00B94555"/>
    <w:rsid w:val="00B94652"/>
    <w:rsid w:val="00B94677"/>
    <w:rsid w:val="00B94D64"/>
    <w:rsid w:val="00B9501A"/>
    <w:rsid w:val="00B95618"/>
    <w:rsid w:val="00B95888"/>
    <w:rsid w:val="00B95B4E"/>
    <w:rsid w:val="00B963DB"/>
    <w:rsid w:val="00B96567"/>
    <w:rsid w:val="00B9674D"/>
    <w:rsid w:val="00B96F71"/>
    <w:rsid w:val="00B970E2"/>
    <w:rsid w:val="00B972F8"/>
    <w:rsid w:val="00B97300"/>
    <w:rsid w:val="00B97AE3"/>
    <w:rsid w:val="00B97B7F"/>
    <w:rsid w:val="00B97BDF"/>
    <w:rsid w:val="00BA0A32"/>
    <w:rsid w:val="00BA1532"/>
    <w:rsid w:val="00BA1863"/>
    <w:rsid w:val="00BA2EAB"/>
    <w:rsid w:val="00BA333D"/>
    <w:rsid w:val="00BA3E0E"/>
    <w:rsid w:val="00BA40CA"/>
    <w:rsid w:val="00BA427F"/>
    <w:rsid w:val="00BA4E95"/>
    <w:rsid w:val="00BA5A9C"/>
    <w:rsid w:val="00BA5EE6"/>
    <w:rsid w:val="00BA7161"/>
    <w:rsid w:val="00BA74E5"/>
    <w:rsid w:val="00BB18F2"/>
    <w:rsid w:val="00BB232D"/>
    <w:rsid w:val="00BB4F15"/>
    <w:rsid w:val="00BB5794"/>
    <w:rsid w:val="00BB68B3"/>
    <w:rsid w:val="00BC0276"/>
    <w:rsid w:val="00BC0FA4"/>
    <w:rsid w:val="00BC19A9"/>
    <w:rsid w:val="00BC1CC2"/>
    <w:rsid w:val="00BC20F1"/>
    <w:rsid w:val="00BC219B"/>
    <w:rsid w:val="00BC2505"/>
    <w:rsid w:val="00BC2604"/>
    <w:rsid w:val="00BC2AE5"/>
    <w:rsid w:val="00BC4EFA"/>
    <w:rsid w:val="00BC5231"/>
    <w:rsid w:val="00BC69C0"/>
    <w:rsid w:val="00BC7696"/>
    <w:rsid w:val="00BD0395"/>
    <w:rsid w:val="00BD1153"/>
    <w:rsid w:val="00BD1CD3"/>
    <w:rsid w:val="00BD1FD7"/>
    <w:rsid w:val="00BD3C10"/>
    <w:rsid w:val="00BD3C1D"/>
    <w:rsid w:val="00BD63D2"/>
    <w:rsid w:val="00BD63DF"/>
    <w:rsid w:val="00BD6459"/>
    <w:rsid w:val="00BD716E"/>
    <w:rsid w:val="00BD7529"/>
    <w:rsid w:val="00BE0577"/>
    <w:rsid w:val="00BE2333"/>
    <w:rsid w:val="00BE2E53"/>
    <w:rsid w:val="00BE3A51"/>
    <w:rsid w:val="00BE5AB8"/>
    <w:rsid w:val="00BE5E12"/>
    <w:rsid w:val="00BE61A3"/>
    <w:rsid w:val="00BE6202"/>
    <w:rsid w:val="00BE637B"/>
    <w:rsid w:val="00BE6C69"/>
    <w:rsid w:val="00BE73DA"/>
    <w:rsid w:val="00BE79D4"/>
    <w:rsid w:val="00BF16DD"/>
    <w:rsid w:val="00BF1D29"/>
    <w:rsid w:val="00BF217B"/>
    <w:rsid w:val="00BF3045"/>
    <w:rsid w:val="00BF3B74"/>
    <w:rsid w:val="00BF3ED1"/>
    <w:rsid w:val="00BF4094"/>
    <w:rsid w:val="00BF447A"/>
    <w:rsid w:val="00BF46C2"/>
    <w:rsid w:val="00BF49D3"/>
    <w:rsid w:val="00BF4BA8"/>
    <w:rsid w:val="00BF7432"/>
    <w:rsid w:val="00C0061F"/>
    <w:rsid w:val="00C02C89"/>
    <w:rsid w:val="00C02CB8"/>
    <w:rsid w:val="00C02F98"/>
    <w:rsid w:val="00C0457D"/>
    <w:rsid w:val="00C04601"/>
    <w:rsid w:val="00C0463E"/>
    <w:rsid w:val="00C04D57"/>
    <w:rsid w:val="00C04DFD"/>
    <w:rsid w:val="00C07A6F"/>
    <w:rsid w:val="00C07D20"/>
    <w:rsid w:val="00C10679"/>
    <w:rsid w:val="00C10DC2"/>
    <w:rsid w:val="00C11F85"/>
    <w:rsid w:val="00C126E9"/>
    <w:rsid w:val="00C12A5F"/>
    <w:rsid w:val="00C12E4E"/>
    <w:rsid w:val="00C137BB"/>
    <w:rsid w:val="00C14DEA"/>
    <w:rsid w:val="00C15A38"/>
    <w:rsid w:val="00C15EBB"/>
    <w:rsid w:val="00C161A9"/>
    <w:rsid w:val="00C16CEF"/>
    <w:rsid w:val="00C17DF9"/>
    <w:rsid w:val="00C20196"/>
    <w:rsid w:val="00C208D6"/>
    <w:rsid w:val="00C216F3"/>
    <w:rsid w:val="00C2205F"/>
    <w:rsid w:val="00C2241A"/>
    <w:rsid w:val="00C226FB"/>
    <w:rsid w:val="00C22CF6"/>
    <w:rsid w:val="00C232D7"/>
    <w:rsid w:val="00C237E7"/>
    <w:rsid w:val="00C2409D"/>
    <w:rsid w:val="00C241C7"/>
    <w:rsid w:val="00C24462"/>
    <w:rsid w:val="00C24480"/>
    <w:rsid w:val="00C244BD"/>
    <w:rsid w:val="00C24973"/>
    <w:rsid w:val="00C25101"/>
    <w:rsid w:val="00C25D42"/>
    <w:rsid w:val="00C26332"/>
    <w:rsid w:val="00C26917"/>
    <w:rsid w:val="00C26B55"/>
    <w:rsid w:val="00C27B4F"/>
    <w:rsid w:val="00C27C0E"/>
    <w:rsid w:val="00C30676"/>
    <w:rsid w:val="00C3077A"/>
    <w:rsid w:val="00C30D3D"/>
    <w:rsid w:val="00C311E9"/>
    <w:rsid w:val="00C31B7E"/>
    <w:rsid w:val="00C334BF"/>
    <w:rsid w:val="00C33A2C"/>
    <w:rsid w:val="00C343A0"/>
    <w:rsid w:val="00C352CF"/>
    <w:rsid w:val="00C35794"/>
    <w:rsid w:val="00C35A33"/>
    <w:rsid w:val="00C35A54"/>
    <w:rsid w:val="00C36B99"/>
    <w:rsid w:val="00C36EA1"/>
    <w:rsid w:val="00C36F74"/>
    <w:rsid w:val="00C3735B"/>
    <w:rsid w:val="00C37E9F"/>
    <w:rsid w:val="00C407EB"/>
    <w:rsid w:val="00C4092D"/>
    <w:rsid w:val="00C40BDF"/>
    <w:rsid w:val="00C40EA9"/>
    <w:rsid w:val="00C4147E"/>
    <w:rsid w:val="00C41B30"/>
    <w:rsid w:val="00C422B7"/>
    <w:rsid w:val="00C42307"/>
    <w:rsid w:val="00C424DD"/>
    <w:rsid w:val="00C425C4"/>
    <w:rsid w:val="00C44584"/>
    <w:rsid w:val="00C44753"/>
    <w:rsid w:val="00C44778"/>
    <w:rsid w:val="00C44B94"/>
    <w:rsid w:val="00C461A0"/>
    <w:rsid w:val="00C4740F"/>
    <w:rsid w:val="00C4768C"/>
    <w:rsid w:val="00C479C3"/>
    <w:rsid w:val="00C50506"/>
    <w:rsid w:val="00C507E8"/>
    <w:rsid w:val="00C50C5A"/>
    <w:rsid w:val="00C50E56"/>
    <w:rsid w:val="00C51169"/>
    <w:rsid w:val="00C523F1"/>
    <w:rsid w:val="00C5391D"/>
    <w:rsid w:val="00C53BE8"/>
    <w:rsid w:val="00C54B86"/>
    <w:rsid w:val="00C550B1"/>
    <w:rsid w:val="00C56C9B"/>
    <w:rsid w:val="00C57221"/>
    <w:rsid w:val="00C5792E"/>
    <w:rsid w:val="00C57CF5"/>
    <w:rsid w:val="00C60AA4"/>
    <w:rsid w:val="00C6216B"/>
    <w:rsid w:val="00C6391F"/>
    <w:rsid w:val="00C64197"/>
    <w:rsid w:val="00C64591"/>
    <w:rsid w:val="00C648D2"/>
    <w:rsid w:val="00C65C5B"/>
    <w:rsid w:val="00C6678A"/>
    <w:rsid w:val="00C66D23"/>
    <w:rsid w:val="00C67132"/>
    <w:rsid w:val="00C70058"/>
    <w:rsid w:val="00C700F3"/>
    <w:rsid w:val="00C70867"/>
    <w:rsid w:val="00C70E85"/>
    <w:rsid w:val="00C70F84"/>
    <w:rsid w:val="00C7123E"/>
    <w:rsid w:val="00C73D92"/>
    <w:rsid w:val="00C753FF"/>
    <w:rsid w:val="00C76990"/>
    <w:rsid w:val="00C76C3B"/>
    <w:rsid w:val="00C77603"/>
    <w:rsid w:val="00C80A4D"/>
    <w:rsid w:val="00C80D0B"/>
    <w:rsid w:val="00C823B5"/>
    <w:rsid w:val="00C82DA8"/>
    <w:rsid w:val="00C832BA"/>
    <w:rsid w:val="00C83AD2"/>
    <w:rsid w:val="00C849E5"/>
    <w:rsid w:val="00C85173"/>
    <w:rsid w:val="00C8563C"/>
    <w:rsid w:val="00C85875"/>
    <w:rsid w:val="00C858E7"/>
    <w:rsid w:val="00C85B78"/>
    <w:rsid w:val="00C85EA8"/>
    <w:rsid w:val="00C863DF"/>
    <w:rsid w:val="00C8723B"/>
    <w:rsid w:val="00C874EA"/>
    <w:rsid w:val="00C87F13"/>
    <w:rsid w:val="00C90850"/>
    <w:rsid w:val="00C9087E"/>
    <w:rsid w:val="00C90A12"/>
    <w:rsid w:val="00C90D0A"/>
    <w:rsid w:val="00C91DE0"/>
    <w:rsid w:val="00C92217"/>
    <w:rsid w:val="00C94159"/>
    <w:rsid w:val="00C94A76"/>
    <w:rsid w:val="00C94D52"/>
    <w:rsid w:val="00C96065"/>
    <w:rsid w:val="00C96105"/>
    <w:rsid w:val="00C96F30"/>
    <w:rsid w:val="00C973B2"/>
    <w:rsid w:val="00C97517"/>
    <w:rsid w:val="00C979FA"/>
    <w:rsid w:val="00CA1080"/>
    <w:rsid w:val="00CA10DC"/>
    <w:rsid w:val="00CA1EC1"/>
    <w:rsid w:val="00CA2562"/>
    <w:rsid w:val="00CA2798"/>
    <w:rsid w:val="00CA2A86"/>
    <w:rsid w:val="00CA2F3F"/>
    <w:rsid w:val="00CA4261"/>
    <w:rsid w:val="00CA475E"/>
    <w:rsid w:val="00CA4B54"/>
    <w:rsid w:val="00CA4DA2"/>
    <w:rsid w:val="00CA53C3"/>
    <w:rsid w:val="00CA6BA0"/>
    <w:rsid w:val="00CA6D2C"/>
    <w:rsid w:val="00CA7593"/>
    <w:rsid w:val="00CB038B"/>
    <w:rsid w:val="00CB1CD0"/>
    <w:rsid w:val="00CB23D7"/>
    <w:rsid w:val="00CB39FE"/>
    <w:rsid w:val="00CB3C44"/>
    <w:rsid w:val="00CB44CA"/>
    <w:rsid w:val="00CB459A"/>
    <w:rsid w:val="00CB4DD9"/>
    <w:rsid w:val="00CB63F5"/>
    <w:rsid w:val="00CB6992"/>
    <w:rsid w:val="00CC096C"/>
    <w:rsid w:val="00CC17F6"/>
    <w:rsid w:val="00CC1C2E"/>
    <w:rsid w:val="00CC2003"/>
    <w:rsid w:val="00CC2E4C"/>
    <w:rsid w:val="00CC63A3"/>
    <w:rsid w:val="00CC65D6"/>
    <w:rsid w:val="00CC7060"/>
    <w:rsid w:val="00CC7E46"/>
    <w:rsid w:val="00CD10E8"/>
    <w:rsid w:val="00CD1B98"/>
    <w:rsid w:val="00CD2B5D"/>
    <w:rsid w:val="00CD4197"/>
    <w:rsid w:val="00CD42FF"/>
    <w:rsid w:val="00CD4BDF"/>
    <w:rsid w:val="00CD50B1"/>
    <w:rsid w:val="00CD50FF"/>
    <w:rsid w:val="00CD5420"/>
    <w:rsid w:val="00CD61EA"/>
    <w:rsid w:val="00CD64E2"/>
    <w:rsid w:val="00CD7566"/>
    <w:rsid w:val="00CE043C"/>
    <w:rsid w:val="00CE0528"/>
    <w:rsid w:val="00CE06F2"/>
    <w:rsid w:val="00CE0C9C"/>
    <w:rsid w:val="00CE0EA1"/>
    <w:rsid w:val="00CE0F95"/>
    <w:rsid w:val="00CE1030"/>
    <w:rsid w:val="00CE10F7"/>
    <w:rsid w:val="00CE14E1"/>
    <w:rsid w:val="00CE2257"/>
    <w:rsid w:val="00CE2913"/>
    <w:rsid w:val="00CE2BEE"/>
    <w:rsid w:val="00CE2DF9"/>
    <w:rsid w:val="00CE482B"/>
    <w:rsid w:val="00CE48BE"/>
    <w:rsid w:val="00CE57FC"/>
    <w:rsid w:val="00CE59E1"/>
    <w:rsid w:val="00CE6BA3"/>
    <w:rsid w:val="00CE7A02"/>
    <w:rsid w:val="00CF06AA"/>
    <w:rsid w:val="00CF0844"/>
    <w:rsid w:val="00CF0C2B"/>
    <w:rsid w:val="00CF0F3D"/>
    <w:rsid w:val="00CF1080"/>
    <w:rsid w:val="00CF28FC"/>
    <w:rsid w:val="00CF2BFB"/>
    <w:rsid w:val="00CF2C0D"/>
    <w:rsid w:val="00CF32AF"/>
    <w:rsid w:val="00CF3CD9"/>
    <w:rsid w:val="00CF3D23"/>
    <w:rsid w:val="00CF5347"/>
    <w:rsid w:val="00CF54DE"/>
    <w:rsid w:val="00CF5575"/>
    <w:rsid w:val="00CF61DA"/>
    <w:rsid w:val="00CF61E4"/>
    <w:rsid w:val="00CF6885"/>
    <w:rsid w:val="00CF69E8"/>
    <w:rsid w:val="00CF6AE9"/>
    <w:rsid w:val="00CF76D4"/>
    <w:rsid w:val="00CF7C62"/>
    <w:rsid w:val="00CF7CF2"/>
    <w:rsid w:val="00CF7DC0"/>
    <w:rsid w:val="00CF7F2B"/>
    <w:rsid w:val="00D003DE"/>
    <w:rsid w:val="00D00D9F"/>
    <w:rsid w:val="00D0107F"/>
    <w:rsid w:val="00D01CCF"/>
    <w:rsid w:val="00D01EE9"/>
    <w:rsid w:val="00D0256F"/>
    <w:rsid w:val="00D026B8"/>
    <w:rsid w:val="00D02773"/>
    <w:rsid w:val="00D02AE2"/>
    <w:rsid w:val="00D038FB"/>
    <w:rsid w:val="00D03ACC"/>
    <w:rsid w:val="00D03BF8"/>
    <w:rsid w:val="00D03FCE"/>
    <w:rsid w:val="00D041FB"/>
    <w:rsid w:val="00D0590D"/>
    <w:rsid w:val="00D05C14"/>
    <w:rsid w:val="00D060AB"/>
    <w:rsid w:val="00D06127"/>
    <w:rsid w:val="00D0612C"/>
    <w:rsid w:val="00D067FD"/>
    <w:rsid w:val="00D0704C"/>
    <w:rsid w:val="00D07328"/>
    <w:rsid w:val="00D07452"/>
    <w:rsid w:val="00D1063F"/>
    <w:rsid w:val="00D10D82"/>
    <w:rsid w:val="00D11B44"/>
    <w:rsid w:val="00D126FD"/>
    <w:rsid w:val="00D12803"/>
    <w:rsid w:val="00D12CD6"/>
    <w:rsid w:val="00D12DDB"/>
    <w:rsid w:val="00D13467"/>
    <w:rsid w:val="00D13E0C"/>
    <w:rsid w:val="00D143D2"/>
    <w:rsid w:val="00D154DC"/>
    <w:rsid w:val="00D15A6C"/>
    <w:rsid w:val="00D16305"/>
    <w:rsid w:val="00D17D33"/>
    <w:rsid w:val="00D20809"/>
    <w:rsid w:val="00D20A25"/>
    <w:rsid w:val="00D20EF8"/>
    <w:rsid w:val="00D21587"/>
    <w:rsid w:val="00D21859"/>
    <w:rsid w:val="00D241F7"/>
    <w:rsid w:val="00D25154"/>
    <w:rsid w:val="00D251BF"/>
    <w:rsid w:val="00D253E4"/>
    <w:rsid w:val="00D25DCF"/>
    <w:rsid w:val="00D26F95"/>
    <w:rsid w:val="00D27249"/>
    <w:rsid w:val="00D275A8"/>
    <w:rsid w:val="00D275CB"/>
    <w:rsid w:val="00D27641"/>
    <w:rsid w:val="00D278FC"/>
    <w:rsid w:val="00D30681"/>
    <w:rsid w:val="00D306C1"/>
    <w:rsid w:val="00D30FFA"/>
    <w:rsid w:val="00D31F23"/>
    <w:rsid w:val="00D3281F"/>
    <w:rsid w:val="00D32F1B"/>
    <w:rsid w:val="00D33060"/>
    <w:rsid w:val="00D33F70"/>
    <w:rsid w:val="00D34448"/>
    <w:rsid w:val="00D34B0E"/>
    <w:rsid w:val="00D35444"/>
    <w:rsid w:val="00D357EA"/>
    <w:rsid w:val="00D3637F"/>
    <w:rsid w:val="00D36CCE"/>
    <w:rsid w:val="00D3799E"/>
    <w:rsid w:val="00D402D6"/>
    <w:rsid w:val="00D41E38"/>
    <w:rsid w:val="00D42634"/>
    <w:rsid w:val="00D42AAD"/>
    <w:rsid w:val="00D42C2D"/>
    <w:rsid w:val="00D43572"/>
    <w:rsid w:val="00D43B75"/>
    <w:rsid w:val="00D43E9E"/>
    <w:rsid w:val="00D4490D"/>
    <w:rsid w:val="00D4565E"/>
    <w:rsid w:val="00D45C8E"/>
    <w:rsid w:val="00D517A1"/>
    <w:rsid w:val="00D51DD4"/>
    <w:rsid w:val="00D51EE8"/>
    <w:rsid w:val="00D51FD4"/>
    <w:rsid w:val="00D52353"/>
    <w:rsid w:val="00D534D7"/>
    <w:rsid w:val="00D5384D"/>
    <w:rsid w:val="00D5533D"/>
    <w:rsid w:val="00D567C1"/>
    <w:rsid w:val="00D56D6C"/>
    <w:rsid w:val="00D579F8"/>
    <w:rsid w:val="00D57D98"/>
    <w:rsid w:val="00D60808"/>
    <w:rsid w:val="00D6118C"/>
    <w:rsid w:val="00D6220C"/>
    <w:rsid w:val="00D62350"/>
    <w:rsid w:val="00D6257B"/>
    <w:rsid w:val="00D633F9"/>
    <w:rsid w:val="00D63800"/>
    <w:rsid w:val="00D647AA"/>
    <w:rsid w:val="00D64A5F"/>
    <w:rsid w:val="00D65545"/>
    <w:rsid w:val="00D6587F"/>
    <w:rsid w:val="00D66213"/>
    <w:rsid w:val="00D66389"/>
    <w:rsid w:val="00D66862"/>
    <w:rsid w:val="00D6756F"/>
    <w:rsid w:val="00D67751"/>
    <w:rsid w:val="00D67A9E"/>
    <w:rsid w:val="00D70089"/>
    <w:rsid w:val="00D70ABC"/>
    <w:rsid w:val="00D70C95"/>
    <w:rsid w:val="00D71B39"/>
    <w:rsid w:val="00D721E6"/>
    <w:rsid w:val="00D72C30"/>
    <w:rsid w:val="00D7469D"/>
    <w:rsid w:val="00D74794"/>
    <w:rsid w:val="00D749DD"/>
    <w:rsid w:val="00D75963"/>
    <w:rsid w:val="00D76290"/>
    <w:rsid w:val="00D7653A"/>
    <w:rsid w:val="00D770D1"/>
    <w:rsid w:val="00D77E1A"/>
    <w:rsid w:val="00D80416"/>
    <w:rsid w:val="00D811B0"/>
    <w:rsid w:val="00D814D4"/>
    <w:rsid w:val="00D818CF"/>
    <w:rsid w:val="00D82198"/>
    <w:rsid w:val="00D82DDD"/>
    <w:rsid w:val="00D82EBE"/>
    <w:rsid w:val="00D83AF4"/>
    <w:rsid w:val="00D8416D"/>
    <w:rsid w:val="00D84465"/>
    <w:rsid w:val="00D854B3"/>
    <w:rsid w:val="00D87F56"/>
    <w:rsid w:val="00D910EA"/>
    <w:rsid w:val="00D915CB"/>
    <w:rsid w:val="00D91B8D"/>
    <w:rsid w:val="00D92D42"/>
    <w:rsid w:val="00D934E9"/>
    <w:rsid w:val="00D94D77"/>
    <w:rsid w:val="00D95050"/>
    <w:rsid w:val="00D95633"/>
    <w:rsid w:val="00D97510"/>
    <w:rsid w:val="00D97B77"/>
    <w:rsid w:val="00DA03E7"/>
    <w:rsid w:val="00DA0C94"/>
    <w:rsid w:val="00DA16C8"/>
    <w:rsid w:val="00DA1C15"/>
    <w:rsid w:val="00DA3001"/>
    <w:rsid w:val="00DA421E"/>
    <w:rsid w:val="00DA441D"/>
    <w:rsid w:val="00DA4472"/>
    <w:rsid w:val="00DA4BC1"/>
    <w:rsid w:val="00DA4F4E"/>
    <w:rsid w:val="00DA61FC"/>
    <w:rsid w:val="00DA734A"/>
    <w:rsid w:val="00DB0693"/>
    <w:rsid w:val="00DB11CD"/>
    <w:rsid w:val="00DB1DCD"/>
    <w:rsid w:val="00DB1E97"/>
    <w:rsid w:val="00DB276C"/>
    <w:rsid w:val="00DB2BB6"/>
    <w:rsid w:val="00DB3D8F"/>
    <w:rsid w:val="00DB4AEA"/>
    <w:rsid w:val="00DB5133"/>
    <w:rsid w:val="00DB5A5D"/>
    <w:rsid w:val="00DC072D"/>
    <w:rsid w:val="00DC0EE2"/>
    <w:rsid w:val="00DC1667"/>
    <w:rsid w:val="00DC1744"/>
    <w:rsid w:val="00DC18A3"/>
    <w:rsid w:val="00DC2045"/>
    <w:rsid w:val="00DC2A8D"/>
    <w:rsid w:val="00DC2BCD"/>
    <w:rsid w:val="00DC2C35"/>
    <w:rsid w:val="00DC2D87"/>
    <w:rsid w:val="00DC3EA7"/>
    <w:rsid w:val="00DC4938"/>
    <w:rsid w:val="00DC5334"/>
    <w:rsid w:val="00DC5B16"/>
    <w:rsid w:val="00DC5F15"/>
    <w:rsid w:val="00DC6516"/>
    <w:rsid w:val="00DC7061"/>
    <w:rsid w:val="00DC70AC"/>
    <w:rsid w:val="00DC7F3B"/>
    <w:rsid w:val="00DC7F5C"/>
    <w:rsid w:val="00DD1FDD"/>
    <w:rsid w:val="00DD31D3"/>
    <w:rsid w:val="00DD358F"/>
    <w:rsid w:val="00DD414F"/>
    <w:rsid w:val="00DD5587"/>
    <w:rsid w:val="00DD5A07"/>
    <w:rsid w:val="00DD6FEA"/>
    <w:rsid w:val="00DD7478"/>
    <w:rsid w:val="00DD7E72"/>
    <w:rsid w:val="00DE0485"/>
    <w:rsid w:val="00DE09C5"/>
    <w:rsid w:val="00DE16BB"/>
    <w:rsid w:val="00DE1EEF"/>
    <w:rsid w:val="00DE241E"/>
    <w:rsid w:val="00DE2576"/>
    <w:rsid w:val="00DE25B8"/>
    <w:rsid w:val="00DE2F29"/>
    <w:rsid w:val="00DE34C4"/>
    <w:rsid w:val="00DE42FC"/>
    <w:rsid w:val="00DE455E"/>
    <w:rsid w:val="00DE58BB"/>
    <w:rsid w:val="00DE6793"/>
    <w:rsid w:val="00DE7786"/>
    <w:rsid w:val="00DF0B39"/>
    <w:rsid w:val="00DF24FD"/>
    <w:rsid w:val="00DF300F"/>
    <w:rsid w:val="00DF30FF"/>
    <w:rsid w:val="00DF5948"/>
    <w:rsid w:val="00DF5B8A"/>
    <w:rsid w:val="00DF5DDB"/>
    <w:rsid w:val="00DF6D18"/>
    <w:rsid w:val="00DF6E7E"/>
    <w:rsid w:val="00E000D3"/>
    <w:rsid w:val="00E004A8"/>
    <w:rsid w:val="00E0090E"/>
    <w:rsid w:val="00E00A31"/>
    <w:rsid w:val="00E014DF"/>
    <w:rsid w:val="00E01791"/>
    <w:rsid w:val="00E01912"/>
    <w:rsid w:val="00E0238F"/>
    <w:rsid w:val="00E02A83"/>
    <w:rsid w:val="00E03B62"/>
    <w:rsid w:val="00E03C6A"/>
    <w:rsid w:val="00E04A79"/>
    <w:rsid w:val="00E05363"/>
    <w:rsid w:val="00E05999"/>
    <w:rsid w:val="00E05BB4"/>
    <w:rsid w:val="00E05BF1"/>
    <w:rsid w:val="00E064FA"/>
    <w:rsid w:val="00E106F7"/>
    <w:rsid w:val="00E11D26"/>
    <w:rsid w:val="00E1264F"/>
    <w:rsid w:val="00E126A0"/>
    <w:rsid w:val="00E128E0"/>
    <w:rsid w:val="00E12956"/>
    <w:rsid w:val="00E13729"/>
    <w:rsid w:val="00E138D5"/>
    <w:rsid w:val="00E13EBE"/>
    <w:rsid w:val="00E14EC8"/>
    <w:rsid w:val="00E154F0"/>
    <w:rsid w:val="00E156A9"/>
    <w:rsid w:val="00E16503"/>
    <w:rsid w:val="00E16513"/>
    <w:rsid w:val="00E16893"/>
    <w:rsid w:val="00E16C11"/>
    <w:rsid w:val="00E179FE"/>
    <w:rsid w:val="00E21AF6"/>
    <w:rsid w:val="00E22093"/>
    <w:rsid w:val="00E23517"/>
    <w:rsid w:val="00E25346"/>
    <w:rsid w:val="00E26586"/>
    <w:rsid w:val="00E26B27"/>
    <w:rsid w:val="00E26E32"/>
    <w:rsid w:val="00E270F9"/>
    <w:rsid w:val="00E30906"/>
    <w:rsid w:val="00E311B3"/>
    <w:rsid w:val="00E3151F"/>
    <w:rsid w:val="00E31591"/>
    <w:rsid w:val="00E3229C"/>
    <w:rsid w:val="00E32488"/>
    <w:rsid w:val="00E32729"/>
    <w:rsid w:val="00E33B25"/>
    <w:rsid w:val="00E346FF"/>
    <w:rsid w:val="00E35135"/>
    <w:rsid w:val="00E35317"/>
    <w:rsid w:val="00E354E6"/>
    <w:rsid w:val="00E378E0"/>
    <w:rsid w:val="00E37C98"/>
    <w:rsid w:val="00E406CF"/>
    <w:rsid w:val="00E40714"/>
    <w:rsid w:val="00E4251E"/>
    <w:rsid w:val="00E430B9"/>
    <w:rsid w:val="00E43CD5"/>
    <w:rsid w:val="00E4427F"/>
    <w:rsid w:val="00E45678"/>
    <w:rsid w:val="00E46293"/>
    <w:rsid w:val="00E469B4"/>
    <w:rsid w:val="00E46CB0"/>
    <w:rsid w:val="00E474E7"/>
    <w:rsid w:val="00E474F0"/>
    <w:rsid w:val="00E47DA5"/>
    <w:rsid w:val="00E500F9"/>
    <w:rsid w:val="00E5058A"/>
    <w:rsid w:val="00E5103D"/>
    <w:rsid w:val="00E510D2"/>
    <w:rsid w:val="00E5221E"/>
    <w:rsid w:val="00E52E0F"/>
    <w:rsid w:val="00E52FC9"/>
    <w:rsid w:val="00E530E4"/>
    <w:rsid w:val="00E54004"/>
    <w:rsid w:val="00E540F5"/>
    <w:rsid w:val="00E54BD0"/>
    <w:rsid w:val="00E55F5C"/>
    <w:rsid w:val="00E5630E"/>
    <w:rsid w:val="00E56F91"/>
    <w:rsid w:val="00E572B0"/>
    <w:rsid w:val="00E5760D"/>
    <w:rsid w:val="00E57993"/>
    <w:rsid w:val="00E609E8"/>
    <w:rsid w:val="00E60DA8"/>
    <w:rsid w:val="00E60DD7"/>
    <w:rsid w:val="00E61638"/>
    <w:rsid w:val="00E6260A"/>
    <w:rsid w:val="00E62D3B"/>
    <w:rsid w:val="00E62EF1"/>
    <w:rsid w:val="00E62F66"/>
    <w:rsid w:val="00E63904"/>
    <w:rsid w:val="00E639A8"/>
    <w:rsid w:val="00E655E0"/>
    <w:rsid w:val="00E6571C"/>
    <w:rsid w:val="00E65A87"/>
    <w:rsid w:val="00E65D4D"/>
    <w:rsid w:val="00E661A9"/>
    <w:rsid w:val="00E66C6D"/>
    <w:rsid w:val="00E67B11"/>
    <w:rsid w:val="00E70DC8"/>
    <w:rsid w:val="00E718F0"/>
    <w:rsid w:val="00E71E43"/>
    <w:rsid w:val="00E7203E"/>
    <w:rsid w:val="00E73124"/>
    <w:rsid w:val="00E735A3"/>
    <w:rsid w:val="00E74C6D"/>
    <w:rsid w:val="00E75A4A"/>
    <w:rsid w:val="00E7658F"/>
    <w:rsid w:val="00E7665D"/>
    <w:rsid w:val="00E767D3"/>
    <w:rsid w:val="00E76B54"/>
    <w:rsid w:val="00E76D4F"/>
    <w:rsid w:val="00E77E9B"/>
    <w:rsid w:val="00E80BDF"/>
    <w:rsid w:val="00E80BE4"/>
    <w:rsid w:val="00E80FEE"/>
    <w:rsid w:val="00E81074"/>
    <w:rsid w:val="00E81530"/>
    <w:rsid w:val="00E816BB"/>
    <w:rsid w:val="00E81A67"/>
    <w:rsid w:val="00E820A7"/>
    <w:rsid w:val="00E82D20"/>
    <w:rsid w:val="00E83663"/>
    <w:rsid w:val="00E837DA"/>
    <w:rsid w:val="00E842B8"/>
    <w:rsid w:val="00E86B3E"/>
    <w:rsid w:val="00E87C7B"/>
    <w:rsid w:val="00E902C6"/>
    <w:rsid w:val="00E904F0"/>
    <w:rsid w:val="00E906BA"/>
    <w:rsid w:val="00E90C67"/>
    <w:rsid w:val="00E912A2"/>
    <w:rsid w:val="00E915AC"/>
    <w:rsid w:val="00E92400"/>
    <w:rsid w:val="00E92C28"/>
    <w:rsid w:val="00E936C2"/>
    <w:rsid w:val="00E945AF"/>
    <w:rsid w:val="00E95EF9"/>
    <w:rsid w:val="00E960BA"/>
    <w:rsid w:val="00E9741E"/>
    <w:rsid w:val="00E9779F"/>
    <w:rsid w:val="00EA03F0"/>
    <w:rsid w:val="00EA0D84"/>
    <w:rsid w:val="00EA1DEA"/>
    <w:rsid w:val="00EA322A"/>
    <w:rsid w:val="00EA34F8"/>
    <w:rsid w:val="00EA3C81"/>
    <w:rsid w:val="00EA433F"/>
    <w:rsid w:val="00EA55A3"/>
    <w:rsid w:val="00EA5A73"/>
    <w:rsid w:val="00EA5CD6"/>
    <w:rsid w:val="00EA6141"/>
    <w:rsid w:val="00EA660F"/>
    <w:rsid w:val="00EA66FE"/>
    <w:rsid w:val="00EB04DE"/>
    <w:rsid w:val="00EB06AD"/>
    <w:rsid w:val="00EB18C0"/>
    <w:rsid w:val="00EB19D8"/>
    <w:rsid w:val="00EB3D6F"/>
    <w:rsid w:val="00EB4686"/>
    <w:rsid w:val="00EB52F4"/>
    <w:rsid w:val="00EB581A"/>
    <w:rsid w:val="00EB66B1"/>
    <w:rsid w:val="00EB7401"/>
    <w:rsid w:val="00EB740A"/>
    <w:rsid w:val="00EB7E5C"/>
    <w:rsid w:val="00EC03DD"/>
    <w:rsid w:val="00EC1160"/>
    <w:rsid w:val="00EC122D"/>
    <w:rsid w:val="00EC1F98"/>
    <w:rsid w:val="00EC274D"/>
    <w:rsid w:val="00EC2A11"/>
    <w:rsid w:val="00EC3E53"/>
    <w:rsid w:val="00EC42C9"/>
    <w:rsid w:val="00EC44B5"/>
    <w:rsid w:val="00EC4D5F"/>
    <w:rsid w:val="00EC5078"/>
    <w:rsid w:val="00EC508B"/>
    <w:rsid w:val="00EC69D8"/>
    <w:rsid w:val="00EC78D9"/>
    <w:rsid w:val="00EC7D62"/>
    <w:rsid w:val="00ED0332"/>
    <w:rsid w:val="00ED1203"/>
    <w:rsid w:val="00ED2956"/>
    <w:rsid w:val="00ED307B"/>
    <w:rsid w:val="00ED3305"/>
    <w:rsid w:val="00ED3618"/>
    <w:rsid w:val="00ED6399"/>
    <w:rsid w:val="00ED6DEB"/>
    <w:rsid w:val="00ED7A72"/>
    <w:rsid w:val="00ED7E84"/>
    <w:rsid w:val="00EE07D0"/>
    <w:rsid w:val="00EE0E0F"/>
    <w:rsid w:val="00EE1B21"/>
    <w:rsid w:val="00EE1B42"/>
    <w:rsid w:val="00EE1F87"/>
    <w:rsid w:val="00EE2061"/>
    <w:rsid w:val="00EE2925"/>
    <w:rsid w:val="00EE5629"/>
    <w:rsid w:val="00EE57B5"/>
    <w:rsid w:val="00EE5AB9"/>
    <w:rsid w:val="00EE5B3A"/>
    <w:rsid w:val="00EE6363"/>
    <w:rsid w:val="00EE66D8"/>
    <w:rsid w:val="00EE6C58"/>
    <w:rsid w:val="00EE6EDD"/>
    <w:rsid w:val="00EE6F33"/>
    <w:rsid w:val="00EE7238"/>
    <w:rsid w:val="00EF00EC"/>
    <w:rsid w:val="00EF5EBA"/>
    <w:rsid w:val="00EF6C92"/>
    <w:rsid w:val="00EF744A"/>
    <w:rsid w:val="00EF78DD"/>
    <w:rsid w:val="00F0286D"/>
    <w:rsid w:val="00F02C44"/>
    <w:rsid w:val="00F03E0C"/>
    <w:rsid w:val="00F03F3E"/>
    <w:rsid w:val="00F0449C"/>
    <w:rsid w:val="00F04B91"/>
    <w:rsid w:val="00F04E0A"/>
    <w:rsid w:val="00F067AC"/>
    <w:rsid w:val="00F06A37"/>
    <w:rsid w:val="00F06ED2"/>
    <w:rsid w:val="00F071DA"/>
    <w:rsid w:val="00F07326"/>
    <w:rsid w:val="00F074AC"/>
    <w:rsid w:val="00F07747"/>
    <w:rsid w:val="00F10A37"/>
    <w:rsid w:val="00F10BFF"/>
    <w:rsid w:val="00F10C4E"/>
    <w:rsid w:val="00F12162"/>
    <w:rsid w:val="00F14047"/>
    <w:rsid w:val="00F144BD"/>
    <w:rsid w:val="00F1531E"/>
    <w:rsid w:val="00F1634A"/>
    <w:rsid w:val="00F16557"/>
    <w:rsid w:val="00F17C76"/>
    <w:rsid w:val="00F21222"/>
    <w:rsid w:val="00F21375"/>
    <w:rsid w:val="00F21499"/>
    <w:rsid w:val="00F2242D"/>
    <w:rsid w:val="00F23007"/>
    <w:rsid w:val="00F23665"/>
    <w:rsid w:val="00F23668"/>
    <w:rsid w:val="00F23DD3"/>
    <w:rsid w:val="00F23F92"/>
    <w:rsid w:val="00F24AA5"/>
    <w:rsid w:val="00F250AA"/>
    <w:rsid w:val="00F254E0"/>
    <w:rsid w:val="00F25F15"/>
    <w:rsid w:val="00F26A8D"/>
    <w:rsid w:val="00F26B0B"/>
    <w:rsid w:val="00F26F28"/>
    <w:rsid w:val="00F2702D"/>
    <w:rsid w:val="00F271CB"/>
    <w:rsid w:val="00F2769E"/>
    <w:rsid w:val="00F27B35"/>
    <w:rsid w:val="00F27F5E"/>
    <w:rsid w:val="00F310DA"/>
    <w:rsid w:val="00F31C38"/>
    <w:rsid w:val="00F31D34"/>
    <w:rsid w:val="00F328CA"/>
    <w:rsid w:val="00F32B10"/>
    <w:rsid w:val="00F32B8E"/>
    <w:rsid w:val="00F33E38"/>
    <w:rsid w:val="00F3458E"/>
    <w:rsid w:val="00F35495"/>
    <w:rsid w:val="00F35A22"/>
    <w:rsid w:val="00F35D4F"/>
    <w:rsid w:val="00F35E13"/>
    <w:rsid w:val="00F37D20"/>
    <w:rsid w:val="00F37DE1"/>
    <w:rsid w:val="00F406C5"/>
    <w:rsid w:val="00F413EE"/>
    <w:rsid w:val="00F41816"/>
    <w:rsid w:val="00F41E57"/>
    <w:rsid w:val="00F42768"/>
    <w:rsid w:val="00F42FE6"/>
    <w:rsid w:val="00F448DE"/>
    <w:rsid w:val="00F456D9"/>
    <w:rsid w:val="00F45A92"/>
    <w:rsid w:val="00F45E9B"/>
    <w:rsid w:val="00F46454"/>
    <w:rsid w:val="00F46516"/>
    <w:rsid w:val="00F47122"/>
    <w:rsid w:val="00F471A1"/>
    <w:rsid w:val="00F5098E"/>
    <w:rsid w:val="00F510CC"/>
    <w:rsid w:val="00F51187"/>
    <w:rsid w:val="00F51AB4"/>
    <w:rsid w:val="00F52AFC"/>
    <w:rsid w:val="00F52B50"/>
    <w:rsid w:val="00F53EAB"/>
    <w:rsid w:val="00F5456C"/>
    <w:rsid w:val="00F55BE6"/>
    <w:rsid w:val="00F5603A"/>
    <w:rsid w:val="00F561FD"/>
    <w:rsid w:val="00F56AA8"/>
    <w:rsid w:val="00F5700A"/>
    <w:rsid w:val="00F57D04"/>
    <w:rsid w:val="00F57FF4"/>
    <w:rsid w:val="00F60D47"/>
    <w:rsid w:val="00F6164D"/>
    <w:rsid w:val="00F61741"/>
    <w:rsid w:val="00F62006"/>
    <w:rsid w:val="00F62B54"/>
    <w:rsid w:val="00F6333B"/>
    <w:rsid w:val="00F63756"/>
    <w:rsid w:val="00F63C62"/>
    <w:rsid w:val="00F641E5"/>
    <w:rsid w:val="00F64B04"/>
    <w:rsid w:val="00F65259"/>
    <w:rsid w:val="00F65E30"/>
    <w:rsid w:val="00F6731E"/>
    <w:rsid w:val="00F67C42"/>
    <w:rsid w:val="00F72308"/>
    <w:rsid w:val="00F72E2F"/>
    <w:rsid w:val="00F74D04"/>
    <w:rsid w:val="00F77136"/>
    <w:rsid w:val="00F800CB"/>
    <w:rsid w:val="00F806C4"/>
    <w:rsid w:val="00F80F35"/>
    <w:rsid w:val="00F81623"/>
    <w:rsid w:val="00F82848"/>
    <w:rsid w:val="00F83396"/>
    <w:rsid w:val="00F835C2"/>
    <w:rsid w:val="00F83931"/>
    <w:rsid w:val="00F84527"/>
    <w:rsid w:val="00F84E28"/>
    <w:rsid w:val="00F86CE0"/>
    <w:rsid w:val="00F8745C"/>
    <w:rsid w:val="00F875C6"/>
    <w:rsid w:val="00F87C25"/>
    <w:rsid w:val="00F91660"/>
    <w:rsid w:val="00F94181"/>
    <w:rsid w:val="00F9450C"/>
    <w:rsid w:val="00F94D93"/>
    <w:rsid w:val="00F95FDD"/>
    <w:rsid w:val="00F96025"/>
    <w:rsid w:val="00F961B0"/>
    <w:rsid w:val="00F96210"/>
    <w:rsid w:val="00F966B6"/>
    <w:rsid w:val="00F96D83"/>
    <w:rsid w:val="00F971B7"/>
    <w:rsid w:val="00F97E4A"/>
    <w:rsid w:val="00FA2F1C"/>
    <w:rsid w:val="00FA3047"/>
    <w:rsid w:val="00FA33A1"/>
    <w:rsid w:val="00FA3D6D"/>
    <w:rsid w:val="00FA4975"/>
    <w:rsid w:val="00FA5625"/>
    <w:rsid w:val="00FA5FC2"/>
    <w:rsid w:val="00FA5FC6"/>
    <w:rsid w:val="00FA6DE5"/>
    <w:rsid w:val="00FA7925"/>
    <w:rsid w:val="00FB0B90"/>
    <w:rsid w:val="00FB3216"/>
    <w:rsid w:val="00FB3CBB"/>
    <w:rsid w:val="00FB4382"/>
    <w:rsid w:val="00FB447B"/>
    <w:rsid w:val="00FB48B7"/>
    <w:rsid w:val="00FB4D36"/>
    <w:rsid w:val="00FB56BE"/>
    <w:rsid w:val="00FB5BE4"/>
    <w:rsid w:val="00FB6310"/>
    <w:rsid w:val="00FB64CF"/>
    <w:rsid w:val="00FB6BB7"/>
    <w:rsid w:val="00FB6D45"/>
    <w:rsid w:val="00FB6F7A"/>
    <w:rsid w:val="00FB7DE7"/>
    <w:rsid w:val="00FC2046"/>
    <w:rsid w:val="00FC35A7"/>
    <w:rsid w:val="00FC441D"/>
    <w:rsid w:val="00FC4F7A"/>
    <w:rsid w:val="00FC6276"/>
    <w:rsid w:val="00FC62B3"/>
    <w:rsid w:val="00FC6390"/>
    <w:rsid w:val="00FC69F8"/>
    <w:rsid w:val="00FC7810"/>
    <w:rsid w:val="00FC7FDC"/>
    <w:rsid w:val="00FD0420"/>
    <w:rsid w:val="00FD0645"/>
    <w:rsid w:val="00FD1A48"/>
    <w:rsid w:val="00FD1DB1"/>
    <w:rsid w:val="00FD1EA2"/>
    <w:rsid w:val="00FD2384"/>
    <w:rsid w:val="00FD38FC"/>
    <w:rsid w:val="00FD4794"/>
    <w:rsid w:val="00FD4A0F"/>
    <w:rsid w:val="00FD4DE5"/>
    <w:rsid w:val="00FD53A0"/>
    <w:rsid w:val="00FD69A4"/>
    <w:rsid w:val="00FD7277"/>
    <w:rsid w:val="00FD7304"/>
    <w:rsid w:val="00FE1093"/>
    <w:rsid w:val="00FE2AB6"/>
    <w:rsid w:val="00FE5267"/>
    <w:rsid w:val="00FE5941"/>
    <w:rsid w:val="00FE645F"/>
    <w:rsid w:val="00FE688E"/>
    <w:rsid w:val="00FE6BED"/>
    <w:rsid w:val="00FE6FC0"/>
    <w:rsid w:val="00FF018D"/>
    <w:rsid w:val="00FF039B"/>
    <w:rsid w:val="00FF13A0"/>
    <w:rsid w:val="00FF1D84"/>
    <w:rsid w:val="00FF20C8"/>
    <w:rsid w:val="00FF20D4"/>
    <w:rsid w:val="00FF3C54"/>
    <w:rsid w:val="00FF3D2C"/>
    <w:rsid w:val="00FF3E9B"/>
    <w:rsid w:val="00FF46B7"/>
    <w:rsid w:val="00FF48AC"/>
    <w:rsid w:val="00FF48EA"/>
    <w:rsid w:val="00FF4ACB"/>
    <w:rsid w:val="00FF4B39"/>
    <w:rsid w:val="00FF4E31"/>
    <w:rsid w:val="00FF61C3"/>
    <w:rsid w:val="00FF66DF"/>
    <w:rsid w:val="00FF6FFA"/>
    <w:rsid w:val="00FF7B79"/>
    <w:rsid w:val="0CF281C4"/>
    <w:rsid w:val="0D6D2D09"/>
    <w:rsid w:val="0E69A6D0"/>
    <w:rsid w:val="0FD60934"/>
    <w:rsid w:val="116D59A4"/>
    <w:rsid w:val="133D17F3"/>
    <w:rsid w:val="14C94114"/>
    <w:rsid w:val="167D0AE2"/>
    <w:rsid w:val="1801794E"/>
    <w:rsid w:val="1A20D9C2"/>
    <w:rsid w:val="1ADB923C"/>
    <w:rsid w:val="1B46FAE8"/>
    <w:rsid w:val="1BEF3B27"/>
    <w:rsid w:val="1D00B903"/>
    <w:rsid w:val="297C4167"/>
    <w:rsid w:val="2F2D8B44"/>
    <w:rsid w:val="310439FF"/>
    <w:rsid w:val="31BBBCD7"/>
    <w:rsid w:val="34AB55EE"/>
    <w:rsid w:val="34EC6D2D"/>
    <w:rsid w:val="3846A354"/>
    <w:rsid w:val="39CF20E9"/>
    <w:rsid w:val="3DC49D77"/>
    <w:rsid w:val="42B51674"/>
    <w:rsid w:val="435552EE"/>
    <w:rsid w:val="46CA62BB"/>
    <w:rsid w:val="47739931"/>
    <w:rsid w:val="481A4BC1"/>
    <w:rsid w:val="48B8736B"/>
    <w:rsid w:val="48C1F488"/>
    <w:rsid w:val="4A4DEAD8"/>
    <w:rsid w:val="4CA9D091"/>
    <w:rsid w:val="4F47CDB8"/>
    <w:rsid w:val="5307C8C1"/>
    <w:rsid w:val="546D1A83"/>
    <w:rsid w:val="569DB6DE"/>
    <w:rsid w:val="5B9F056E"/>
    <w:rsid w:val="63BB7CBD"/>
    <w:rsid w:val="66A768F5"/>
    <w:rsid w:val="6711A2B1"/>
    <w:rsid w:val="67DFF006"/>
    <w:rsid w:val="73195461"/>
    <w:rsid w:val="73E6FE89"/>
    <w:rsid w:val="749E5A45"/>
    <w:rsid w:val="77BE019A"/>
    <w:rsid w:val="7C2981F7"/>
    <w:rsid w:val="7DA4B701"/>
    <w:rsid w:val="7DB49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Numb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B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B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58E7"/>
    <w:rPr>
      <w:color w:val="92929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sability.royalcommission.gov.au/publications/final-report" TargetMode="External"/><Relationship Id="rId18" Type="http://schemas.openxmlformats.org/officeDocument/2006/relationships/hyperlink" Target="https://disability.royalcommission.gov.au/publications/final-report-volume-8-criminal-justice-and-people-disability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dis.gov.au/participants/using-your-plan/changing-your-plan/change-circumstan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dis-iac.com.au/ms-leah-van-poppel" TargetMode="External"/><Relationship Id="rId17" Type="http://schemas.openxmlformats.org/officeDocument/2006/relationships/hyperlink" Target="https://disability.royalcommission.gov.au/publications/final-repor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ss.gov.au/supporting-children-in-ecec" TargetMode="External"/><Relationship Id="rId20" Type="http://schemas.openxmlformats.org/officeDocument/2006/relationships/hyperlink" Target="https://www.ndis.gov.au/participants/using-your-plan/managing-your-plan/support-budgets-your-pla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-iac.com.au/children-young-people-and-families-reference-group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urguidelines.ndis.gov.au/early-childhood/early-connections/what-types-early-connections-are-available/connections-early-supports" TargetMode="External"/><Relationship Id="rId23" Type="http://schemas.openxmlformats.org/officeDocument/2006/relationships/hyperlink" Target="https://www.ndis-iac.com.au/advice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dis.gov.au/community/have-your-say/reform-outcom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rguidelines.ndis.gov.au/early-childhood/early-childhood-approach/what-early-childhood-partner" TargetMode="External"/><Relationship Id="rId22" Type="http://schemas.openxmlformats.org/officeDocument/2006/relationships/hyperlink" Target="https://www.ndis-iac.com.au/meetings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98ba4-4db0-4ba6-86e6-e93586821996">
      <UserInfo>
        <DisplayName>Mazza, Marina</DisplayName>
        <AccountId>14</AccountId>
        <AccountType/>
      </UserInfo>
      <UserInfo>
        <DisplayName>Gray, Gemma</DisplayName>
        <AccountId>487</AccountId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9FD1D-B61E-453A-9C0F-BE55DD618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74269-6F38-44B5-BE22-F2E19EB36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279FD5-F797-497F-9073-00261EFAE46F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4.xml><?xml version="1.0" encoding="utf-8"?>
<ds:datastoreItem xmlns:ds="http://schemas.openxmlformats.org/officeDocument/2006/customXml" ds:itemID="{E229D08B-1506-4181-B202-62D5BBB7D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8336</Characters>
  <Application>Microsoft Office Word</Application>
  <DocSecurity>0</DocSecurity>
  <Lines>136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Links>
    <vt:vector size="42" baseType="variant">
      <vt:variant>
        <vt:i4>8192101</vt:i4>
      </vt:variant>
      <vt:variant>
        <vt:i4>18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7078006</vt:i4>
      </vt:variant>
      <vt:variant>
        <vt:i4>12</vt:i4>
      </vt:variant>
      <vt:variant>
        <vt:i4>0</vt:i4>
      </vt:variant>
      <vt:variant>
        <vt:i4>5</vt:i4>
      </vt:variant>
      <vt:variant>
        <vt:lpwstr>https://www.dss.gov.au/families-and-children-programs-services/early-years-strategy</vt:lpwstr>
      </vt:variant>
      <vt:variant>
        <vt:lpwstr/>
      </vt:variant>
      <vt:variant>
        <vt:i4>4653062</vt:i4>
      </vt:variant>
      <vt:variant>
        <vt:i4>9</vt:i4>
      </vt:variant>
      <vt:variant>
        <vt:i4>0</vt:i4>
      </vt:variant>
      <vt:variant>
        <vt:i4>5</vt:i4>
      </vt:variant>
      <vt:variant>
        <vt:lpwstr>https://www.ndisreview.gov.au/resources/reports/what-we-have-heard-report</vt:lpwstr>
      </vt:variant>
      <vt:variant>
        <vt:lpwstr/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https://www.ndis-iac.com.au/s/Council-Bulletin-Childrens-Ref-Group-28-Feb-23-Final.docx</vt:lpwstr>
      </vt:variant>
      <vt:variant>
        <vt:lpwstr/>
      </vt:variant>
      <vt:variant>
        <vt:i4>7929889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https://www.ndis-iac.com.au/ms-leah-van-poppel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https://www.ndis-iac.com.au/children-young-people-and-families-reference-group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2023-10-24T00:07:00Z</dcterms:created>
  <dcterms:modified xsi:type="dcterms:W3CDTF">2023-10-24T00:07:00Z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2023-10-24T00:01:45Z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4a1c89e6-6035-451a-ade3-a39c1fde5a4a</vt:lpwstr>
  </property>
  <property fmtid="{D5CDD505-2E9C-101B-9397-08002B2CF9AE}" pid="8" name="MSIP_Label_2b83f8d7-e91f-4eee-a336-52a8061c0503_ContentBits">
    <vt:lpwstr>0</vt:lpwstr>
  </property>
  <property fmtid="{D5CDD505-2E9C-101B-9397-08002B2CF9AE}" pid="9" name="TaxKeyword">
    <vt:lpwstr/>
  </property>
  <property fmtid="{D5CDD505-2E9C-101B-9397-08002B2CF9AE}" pid="10" name="NDIAAudience">
    <vt:lpwstr>1;#All staff|60152733-a6e9-4070-8d91-7ad5c325687c</vt:lpwstr>
  </property>
  <property fmtid="{D5CDD505-2E9C-101B-9397-08002B2CF9AE}" pid="11" name="MediaServiceImageTags">
    <vt:lpwstr/>
  </property>
  <property fmtid="{D5CDD505-2E9C-101B-9397-08002B2CF9AE}" pid="12" name="ContentTypeId">
    <vt:lpwstr>0x010100DD3D09C9489BCF4CBDCB69CB74A9833E</vt:lpwstr>
  </property>
  <property fmtid="{D5CDD505-2E9C-101B-9397-08002B2CF9AE}" pid="13" name="MSIP_Label_ebd2ca97-e3ba-4a46-9402-9b88dc57bb70_Method">
    <vt:lpwstr>Privileged</vt:lpwstr>
  </property>
  <property fmtid="{D5CDD505-2E9C-101B-9397-08002B2CF9AE}" pid="14" name="MSIP_Label_ebd2ca97-e3ba-4a46-9402-9b88dc57bb70_SiteId">
    <vt:lpwstr>cd778b65-752d-454a-87cf-b9990fe58993</vt:lpwstr>
  </property>
  <property fmtid="{D5CDD505-2E9C-101B-9397-08002B2CF9AE}" pid="15" name="MSIP_Label_ebd2ca97-e3ba-4a46-9402-9b88dc57bb70_Name">
    <vt:lpwstr>UNOFFICIAL</vt:lpwstr>
  </property>
  <property fmtid="{D5CDD505-2E9C-101B-9397-08002B2CF9AE}" pid="16" name="MSIP_Label_ebd2ca97-e3ba-4a46-9402-9b88dc57bb70_ContentBits">
    <vt:lpwstr>0</vt:lpwstr>
  </property>
  <property fmtid="{D5CDD505-2E9C-101B-9397-08002B2CF9AE}" pid="17" name="MSIP_Label_ebd2ca97-e3ba-4a46-9402-9b88dc57bb70_Enabled">
    <vt:lpwstr>true</vt:lpwstr>
  </property>
  <property fmtid="{D5CDD505-2E9C-101B-9397-08002B2CF9AE}" pid="18" name="DocumentType">
    <vt:lpwstr>20;#Template|134e8c49-a2b9-47ae-b156-db0bee5ca248</vt:lpwstr>
  </property>
  <property fmtid="{D5CDD505-2E9C-101B-9397-08002B2CF9AE}" pid="19" name="NDIALocation">
    <vt:lpwstr>2;#Australia-wide|128ca0ae-5e24-49e1-a2ce-f7dc74366abc</vt:lpwstr>
  </property>
  <property fmtid="{D5CDD505-2E9C-101B-9397-08002B2CF9AE}" pid="20" name="MSIP_Label_ebd2ca97-e3ba-4a46-9402-9b88dc57bb70_SetDate">
    <vt:lpwstr>2022-05-04T03:04:46Z</vt:lpwstr>
  </property>
  <property fmtid="{D5CDD505-2E9C-101B-9397-08002B2CF9AE}" pid="21" name="MSIP_Label_ebd2ca97-e3ba-4a46-9402-9b88dc57bb70_ActionId">
    <vt:lpwstr>68b9b4da-1e5b-46a0-b071-4653f3342695</vt:lpwstr>
  </property>
  <property fmtid="{D5CDD505-2E9C-101B-9397-08002B2CF9AE}" pid="22" name="DocumentStatus">
    <vt:lpwstr>12;#Approved|38d2d1ad-195e-4428-a55d-25a6b10fdc1d</vt:lpwstr>
  </property>
</Properties>
</file>